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13" w:rsidRDefault="006067F4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B432D69" wp14:editId="1B31D775">
            <wp:simplePos x="0" y="0"/>
            <wp:positionH relativeFrom="column">
              <wp:posOffset>-15875</wp:posOffset>
            </wp:positionH>
            <wp:positionV relativeFrom="paragraph">
              <wp:posOffset>-302590</wp:posOffset>
            </wp:positionV>
            <wp:extent cx="672861" cy="580356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672861" cy="580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124" w:rsidRPr="00687DE4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D7C6C" wp14:editId="7A2B10A6">
                <wp:simplePos x="0" y="0"/>
                <wp:positionH relativeFrom="column">
                  <wp:posOffset>2667000</wp:posOffset>
                </wp:positionH>
                <wp:positionV relativeFrom="paragraph">
                  <wp:posOffset>-219075</wp:posOffset>
                </wp:positionV>
                <wp:extent cx="4467225" cy="44767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DE4" w:rsidRPr="00524124" w:rsidRDefault="00687DE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52412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</w:rPr>
                              <w:t>ИБЭП малой мощности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D7C6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0pt;margin-top:-17.25pt;width:351.7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" filled="f" stroked="f">
                <v:textbox>
                  <w:txbxContent>
                    <w:p w:rsidR="00687DE4" w:rsidRPr="00524124" w:rsidRDefault="00687DE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</w:rPr>
                      </w:pPr>
                      <w:r w:rsidRPr="00524124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</w:rPr>
                        <w:t>ИБЭП малой мощности</w:t>
                      </w:r>
                    </w:p>
                  </w:txbxContent>
                </v:textbox>
              </v:shape>
            </w:pict>
          </mc:Fallback>
        </mc:AlternateContent>
      </w:r>
      <w:r w:rsidR="00524124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AB334" wp14:editId="3E29B851">
                <wp:simplePos x="0" y="0"/>
                <wp:positionH relativeFrom="column">
                  <wp:posOffset>2523490</wp:posOffset>
                </wp:positionH>
                <wp:positionV relativeFrom="paragraph">
                  <wp:posOffset>-466725</wp:posOffset>
                </wp:positionV>
                <wp:extent cx="4619625" cy="676275"/>
                <wp:effectExtent l="57150" t="38100" r="85725" b="1238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945751" id="Прямоугольник 2" o:spid="_x0000_s1026" style="position:absolute;margin-left:198.7pt;margin-top:-36.75pt;width:363.75pt;height:5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687DE4" w:rsidRPr="00351FE9" w:rsidRDefault="00351FE9" w:rsidP="00351FE9">
      <w:pPr>
        <w:tabs>
          <w:tab w:val="center" w:pos="5233"/>
        </w:tabs>
        <w:spacing w:before="480" w:after="0" w:line="240" w:lineRule="auto"/>
        <w:rPr>
          <w:rFonts w:ascii="Arial" w:hAnsi="Arial" w:cs="Arial"/>
          <w:color w:val="0070C0"/>
          <w:sz w:val="48"/>
          <w:szCs w:val="36"/>
        </w:rPr>
      </w:pPr>
      <w:r w:rsidRPr="00772A22">
        <w:rPr>
          <w:rFonts w:ascii="Calibri" w:hAnsi="Calibri" w:cs="Arial"/>
          <w:b/>
          <w:color w:val="0070C0"/>
          <w:sz w:val="48"/>
          <w:szCs w:val="36"/>
        </w:rPr>
        <w:t>ИБЭП</w:t>
      </w:r>
      <w:r w:rsidR="00DF42D3" w:rsidRPr="00772A22">
        <w:rPr>
          <w:rFonts w:ascii="Calibri" w:hAnsi="Calibri" w:cs="Arial"/>
          <w:b/>
          <w:color w:val="0070C0"/>
          <w:sz w:val="48"/>
          <w:szCs w:val="36"/>
        </w:rPr>
        <w:t>–</w:t>
      </w:r>
      <w:r w:rsidR="00687DE4" w:rsidRPr="00772A22">
        <w:rPr>
          <w:rFonts w:ascii="Calibri" w:hAnsi="Calibri" w:cs="Arial"/>
          <w:b/>
          <w:color w:val="0070C0"/>
          <w:sz w:val="48"/>
          <w:szCs w:val="36"/>
        </w:rPr>
        <w:t>2400Вт</w:t>
      </w:r>
      <w:r w:rsidRPr="00772A22">
        <w:rPr>
          <w:rFonts w:ascii="Calibri" w:hAnsi="Calibri" w:cs="Arial"/>
          <w:b/>
          <w:color w:val="0070C0"/>
          <w:sz w:val="48"/>
          <w:szCs w:val="36"/>
        </w:rPr>
        <w:t xml:space="preserve"> 1</w:t>
      </w:r>
      <w:r w:rsidRPr="00772A22">
        <w:rPr>
          <w:rFonts w:ascii="Calibri" w:hAnsi="Calibri" w:cs="Arial"/>
          <w:b/>
          <w:color w:val="0070C0"/>
          <w:sz w:val="48"/>
          <w:szCs w:val="36"/>
          <w:lang w:val="en-US"/>
        </w:rPr>
        <w:t>U</w:t>
      </w:r>
      <w:r>
        <w:rPr>
          <w:rFonts w:ascii="Arial" w:hAnsi="Arial" w:cs="Arial"/>
          <w:color w:val="0070C0"/>
          <w:sz w:val="48"/>
          <w:szCs w:val="36"/>
        </w:rPr>
        <w:tab/>
        <w:t xml:space="preserve">      </w:t>
      </w:r>
      <w:r w:rsidR="00DF42D3">
        <w:rPr>
          <w:rFonts w:ascii="Arial" w:hAnsi="Arial" w:cs="Arial"/>
          <w:color w:val="0070C0"/>
          <w:sz w:val="48"/>
          <w:szCs w:val="36"/>
        </w:rPr>
        <w:t xml:space="preserve">          </w:t>
      </w:r>
      <w:r w:rsidRPr="00351FE9">
        <w:rPr>
          <w:rFonts w:ascii="Arial" w:hAnsi="Arial" w:cs="Arial"/>
          <w:color w:val="00B050"/>
          <w:sz w:val="28"/>
          <w:szCs w:val="36"/>
        </w:rPr>
        <w:t xml:space="preserve">Высокая мощность и эффективность </w:t>
      </w:r>
    </w:p>
    <w:p w:rsidR="00687DE4" w:rsidRPr="00351FE9" w:rsidRDefault="00DF42D3" w:rsidP="00351FE9">
      <w:pPr>
        <w:tabs>
          <w:tab w:val="center" w:pos="5233"/>
        </w:tabs>
        <w:spacing w:after="0" w:line="240" w:lineRule="auto"/>
        <w:rPr>
          <w:rFonts w:ascii="Arial" w:hAnsi="Arial" w:cs="Arial"/>
          <w:color w:val="0070C0"/>
          <w:sz w:val="28"/>
          <w:szCs w:val="36"/>
        </w:rPr>
      </w:pPr>
      <w:r w:rsidRPr="00772A22">
        <w:rPr>
          <w:rFonts w:cs="Arial"/>
          <w:b/>
          <w:color w:val="0070C0"/>
          <w:sz w:val="28"/>
          <w:szCs w:val="36"/>
        </w:rPr>
        <w:t>24В/48В/60В - 800Вт/1600Вт/2400Вт</w:t>
      </w:r>
      <w:r w:rsidR="00351FE9">
        <w:rPr>
          <w:rFonts w:ascii="Arial" w:hAnsi="Arial" w:cs="Arial"/>
          <w:color w:val="0070C0"/>
          <w:sz w:val="28"/>
          <w:szCs w:val="36"/>
        </w:rPr>
        <w:tab/>
      </w:r>
      <w:r w:rsidR="00351FE9">
        <w:rPr>
          <w:rFonts w:ascii="Arial" w:hAnsi="Arial" w:cs="Arial"/>
          <w:color w:val="0070C0"/>
          <w:sz w:val="28"/>
          <w:szCs w:val="36"/>
        </w:rPr>
        <w:tab/>
      </w:r>
      <w:r>
        <w:rPr>
          <w:rFonts w:ascii="Arial" w:hAnsi="Arial" w:cs="Arial"/>
          <w:color w:val="0070C0"/>
          <w:sz w:val="28"/>
          <w:szCs w:val="36"/>
        </w:rPr>
        <w:t xml:space="preserve">   </w:t>
      </w:r>
      <w:r w:rsidR="00351FE9">
        <w:rPr>
          <w:rFonts w:ascii="Arial" w:hAnsi="Arial" w:cs="Arial"/>
          <w:color w:val="0070C0"/>
          <w:sz w:val="28"/>
          <w:szCs w:val="36"/>
        </w:rPr>
        <w:tab/>
        <w:t xml:space="preserve"> </w:t>
      </w:r>
      <w:r>
        <w:rPr>
          <w:rFonts w:ascii="Arial" w:hAnsi="Arial" w:cs="Arial"/>
          <w:color w:val="0070C0"/>
          <w:sz w:val="28"/>
          <w:szCs w:val="36"/>
        </w:rPr>
        <w:t xml:space="preserve">      </w:t>
      </w:r>
      <w:r w:rsidR="00351FE9">
        <w:rPr>
          <w:rFonts w:ascii="Arial" w:hAnsi="Arial" w:cs="Arial"/>
          <w:color w:val="0070C0"/>
          <w:sz w:val="28"/>
          <w:szCs w:val="36"/>
        </w:rPr>
        <w:t xml:space="preserve">  </w:t>
      </w:r>
      <w:r w:rsidR="00351FE9" w:rsidRPr="00351FE9">
        <w:rPr>
          <w:rFonts w:ascii="Arial" w:hAnsi="Arial" w:cs="Arial"/>
          <w:color w:val="00B050"/>
          <w:sz w:val="28"/>
          <w:szCs w:val="36"/>
        </w:rPr>
        <w:t>при малых  габаритах</w:t>
      </w:r>
    </w:p>
    <w:p w:rsidR="00DF42D3" w:rsidRDefault="00DF42D3" w:rsidP="006242CB">
      <w:pPr>
        <w:tabs>
          <w:tab w:val="left" w:pos="7088"/>
        </w:tabs>
        <w:spacing w:after="0" w:line="240" w:lineRule="auto"/>
        <w:ind w:left="6521" w:firstLine="425"/>
        <w:jc w:val="both"/>
        <w:rPr>
          <w:rFonts w:ascii="Arial" w:hAnsi="Arial" w:cs="Arial"/>
          <w:sz w:val="20"/>
          <w:szCs w:val="36"/>
        </w:rPr>
      </w:pPr>
    </w:p>
    <w:p w:rsidR="00687DE4" w:rsidRPr="00772A22" w:rsidRDefault="00687DE4" w:rsidP="00DF42D3">
      <w:pPr>
        <w:tabs>
          <w:tab w:val="left" w:pos="7088"/>
        </w:tabs>
        <w:spacing w:after="0" w:line="240" w:lineRule="auto"/>
        <w:ind w:left="6237" w:firstLine="425"/>
        <w:jc w:val="both"/>
        <w:rPr>
          <w:rFonts w:ascii="Arial" w:hAnsi="Arial" w:cs="Arial"/>
          <w:sz w:val="20"/>
          <w:szCs w:val="36"/>
        </w:rPr>
      </w:pPr>
    </w:p>
    <w:p w:rsidR="00782923" w:rsidRDefault="00782923" w:rsidP="00782923">
      <w:pPr>
        <w:tabs>
          <w:tab w:val="left" w:pos="7088"/>
        </w:tabs>
        <w:spacing w:after="0" w:line="240" w:lineRule="auto"/>
        <w:ind w:left="6237" w:firstLine="425"/>
        <w:rPr>
          <w:rFonts w:ascii="Arial" w:hAnsi="Arial" w:cs="Arial"/>
          <w:sz w:val="20"/>
          <w:szCs w:val="36"/>
        </w:rPr>
      </w:pPr>
      <w:r w:rsidRPr="00772A22">
        <w:rPr>
          <w:rFonts w:ascii="Arial" w:hAnsi="Arial" w:cs="Arial"/>
          <w:b/>
          <w:noProof/>
          <w:sz w:val="14"/>
          <w:lang w:eastAsia="ru-RU"/>
        </w:rPr>
        <w:drawing>
          <wp:anchor distT="0" distB="0" distL="114300" distR="114300" simplePos="0" relativeHeight="251659264" behindDoc="0" locked="0" layoutInCell="1" allowOverlap="1" wp14:anchorId="1E5A1508" wp14:editId="00E59C84">
            <wp:simplePos x="0" y="0"/>
            <wp:positionH relativeFrom="column">
              <wp:posOffset>364544</wp:posOffset>
            </wp:positionH>
            <wp:positionV relativeFrom="paragraph">
              <wp:posOffset>311620</wp:posOffset>
            </wp:positionV>
            <wp:extent cx="3076575" cy="653415"/>
            <wp:effectExtent l="0" t="0" r="9525" b="0"/>
            <wp:wrapSquare wrapText="bothSides"/>
            <wp:docPr id="9" name="Рисунок 9" descr="C:\Users\Tester\Desktop\2016-12-29-17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er\Desktop\2016-12-29-17.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36"/>
        </w:rPr>
        <w:t xml:space="preserve">Бюджетный вариант ИБЭП. </w:t>
      </w:r>
    </w:p>
    <w:p w:rsidR="00782923" w:rsidRDefault="00782923" w:rsidP="00782923">
      <w:pPr>
        <w:tabs>
          <w:tab w:val="left" w:pos="7088"/>
        </w:tabs>
        <w:spacing w:after="0" w:line="240" w:lineRule="auto"/>
        <w:ind w:left="6237" w:firstLine="425"/>
        <w:rPr>
          <w:rFonts w:ascii="Arial" w:hAnsi="Arial" w:cs="Arial"/>
          <w:sz w:val="20"/>
          <w:szCs w:val="36"/>
        </w:rPr>
      </w:pPr>
      <w:r>
        <w:rPr>
          <w:rFonts w:ascii="Arial" w:hAnsi="Arial" w:cs="Arial"/>
          <w:sz w:val="20"/>
          <w:szCs w:val="36"/>
        </w:rPr>
        <w:t xml:space="preserve">Вместо автоматических </w:t>
      </w:r>
      <w:proofErr w:type="gramStart"/>
      <w:r>
        <w:rPr>
          <w:rFonts w:ascii="Arial" w:hAnsi="Arial" w:cs="Arial"/>
          <w:sz w:val="20"/>
          <w:szCs w:val="36"/>
        </w:rPr>
        <w:t>предохранителей  применяются</w:t>
      </w:r>
      <w:proofErr w:type="gramEnd"/>
      <w:r>
        <w:rPr>
          <w:rFonts w:ascii="Arial" w:hAnsi="Arial" w:cs="Arial"/>
          <w:sz w:val="20"/>
          <w:szCs w:val="36"/>
        </w:rPr>
        <w:t xml:space="preserve"> плавкие предохранители.</w:t>
      </w:r>
    </w:p>
    <w:p w:rsidR="00782923" w:rsidRPr="00772A22" w:rsidRDefault="00782923" w:rsidP="00782923">
      <w:pPr>
        <w:tabs>
          <w:tab w:val="left" w:pos="7088"/>
        </w:tabs>
        <w:spacing w:after="0" w:line="240" w:lineRule="auto"/>
        <w:ind w:left="6237" w:firstLine="425"/>
        <w:jc w:val="both"/>
        <w:rPr>
          <w:rFonts w:ascii="Arial" w:hAnsi="Arial" w:cs="Arial"/>
          <w:sz w:val="20"/>
          <w:szCs w:val="36"/>
        </w:rPr>
      </w:pPr>
      <w:r w:rsidRPr="00772A22">
        <w:rPr>
          <w:rFonts w:ascii="Arial" w:hAnsi="Arial" w:cs="Arial"/>
          <w:sz w:val="20"/>
          <w:szCs w:val="36"/>
        </w:rPr>
        <w:t xml:space="preserve">ИБЭП предназначен для электропитания: </w:t>
      </w:r>
      <w:r w:rsidRPr="002C6F74">
        <w:rPr>
          <w:rFonts w:ascii="Arial" w:hAnsi="Arial" w:cs="Arial"/>
          <w:sz w:val="20"/>
          <w:szCs w:val="36"/>
        </w:rPr>
        <w:t>средств связи</w:t>
      </w:r>
      <w:r>
        <w:rPr>
          <w:rFonts w:ascii="Arial" w:hAnsi="Arial" w:cs="Arial"/>
          <w:sz w:val="20"/>
          <w:szCs w:val="36"/>
        </w:rPr>
        <w:t>, телекоммуникаций и промышленной автоматики.</w:t>
      </w:r>
    </w:p>
    <w:p w:rsidR="00782923" w:rsidRPr="006242CB" w:rsidRDefault="00782923" w:rsidP="00782923">
      <w:pPr>
        <w:tabs>
          <w:tab w:val="left" w:pos="7088"/>
        </w:tabs>
        <w:spacing w:after="0" w:line="240" w:lineRule="auto"/>
        <w:ind w:left="6521" w:firstLine="425"/>
        <w:jc w:val="both"/>
        <w:rPr>
          <w:rFonts w:ascii="Arial" w:hAnsi="Arial" w:cs="Arial"/>
          <w:sz w:val="20"/>
          <w:szCs w:val="36"/>
        </w:rPr>
      </w:pPr>
    </w:p>
    <w:p w:rsidR="006242CB" w:rsidRPr="006242CB" w:rsidRDefault="006242CB" w:rsidP="006242CB">
      <w:pPr>
        <w:tabs>
          <w:tab w:val="left" w:pos="7088"/>
        </w:tabs>
        <w:spacing w:after="0" w:line="240" w:lineRule="auto"/>
        <w:ind w:left="6521" w:firstLine="425"/>
        <w:jc w:val="both"/>
        <w:rPr>
          <w:rFonts w:ascii="Arial" w:hAnsi="Arial" w:cs="Arial"/>
          <w:sz w:val="20"/>
          <w:szCs w:val="36"/>
        </w:rPr>
      </w:pPr>
      <w:bookmarkStart w:id="0" w:name="_GoBack"/>
      <w:bookmarkEnd w:id="0"/>
    </w:p>
    <w:p w:rsidR="00687DE4" w:rsidRDefault="00687DE4">
      <w:pPr>
        <w:rPr>
          <w:rFonts w:ascii="Arial" w:hAnsi="Arial" w:cs="Arial"/>
        </w:rPr>
      </w:pPr>
    </w:p>
    <w:p w:rsidR="00486113" w:rsidRDefault="008F3452" w:rsidP="008F3452">
      <w:pPr>
        <w:spacing w:after="0" w:line="240" w:lineRule="auto"/>
        <w:rPr>
          <w:rFonts w:ascii="Arial" w:hAnsi="Arial" w:cs="Arial"/>
          <w:color w:val="0070C0"/>
          <w:sz w:val="28"/>
          <w:szCs w:val="36"/>
        </w:rPr>
      </w:pPr>
      <w:r w:rsidRPr="008F3452">
        <w:rPr>
          <w:rFonts w:ascii="Arial" w:hAnsi="Arial" w:cs="Arial"/>
          <w:color w:val="0070C0"/>
          <w:sz w:val="28"/>
          <w:szCs w:val="36"/>
        </w:rPr>
        <w:t>Особенности и преимущества</w:t>
      </w:r>
    </w:p>
    <w:p w:rsidR="008F3452" w:rsidRPr="005905A1" w:rsidRDefault="008F3452" w:rsidP="005905A1">
      <w:pPr>
        <w:pStyle w:val="a6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905A1">
        <w:rPr>
          <w:rFonts w:ascii="Arial" w:hAnsi="Arial" w:cs="Arial"/>
          <w:sz w:val="20"/>
          <w:szCs w:val="20"/>
        </w:rPr>
        <w:t>Резонансная технология преобразования обеспечивает высокую эффективность и малые габариты</w:t>
      </w:r>
    </w:p>
    <w:p w:rsidR="008F3452" w:rsidRPr="005905A1" w:rsidRDefault="00EF4C23" w:rsidP="005905A1">
      <w:pPr>
        <w:pStyle w:val="a6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905A1">
        <w:rPr>
          <w:rFonts w:ascii="Arial" w:hAnsi="Arial" w:cs="Arial"/>
          <w:sz w:val="20"/>
          <w:szCs w:val="20"/>
        </w:rPr>
        <w:t>КПД до 93%</w:t>
      </w:r>
    </w:p>
    <w:p w:rsidR="00EF4C23" w:rsidRPr="005905A1" w:rsidRDefault="00EF4C23" w:rsidP="005905A1">
      <w:pPr>
        <w:pStyle w:val="a6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905A1">
        <w:rPr>
          <w:rFonts w:ascii="Arial" w:hAnsi="Arial" w:cs="Arial"/>
          <w:sz w:val="20"/>
          <w:szCs w:val="20"/>
        </w:rPr>
        <w:t xml:space="preserve">Гальваническая развязка </w:t>
      </w:r>
      <w:r w:rsidRPr="00E2502E">
        <w:rPr>
          <w:rFonts w:ascii="Arial" w:hAnsi="Arial" w:cs="Arial"/>
          <w:sz w:val="20"/>
          <w:szCs w:val="20"/>
        </w:rPr>
        <w:t>2000В</w:t>
      </w:r>
      <w:r w:rsidR="00E2502E" w:rsidRPr="00E2502E">
        <w:rPr>
          <w:rFonts w:ascii="Arial" w:hAnsi="Arial" w:cs="Arial"/>
          <w:sz w:val="20"/>
          <w:szCs w:val="20"/>
        </w:rPr>
        <w:t xml:space="preserve"> (</w:t>
      </w:r>
      <w:r w:rsidRPr="00E2502E">
        <w:rPr>
          <w:rFonts w:ascii="Arial" w:hAnsi="Arial" w:cs="Arial"/>
          <w:sz w:val="20"/>
          <w:szCs w:val="20"/>
          <w:lang w:val="en-US"/>
        </w:rPr>
        <w:t>rms</w:t>
      </w:r>
      <w:r w:rsidR="00E2502E" w:rsidRPr="00E2502E">
        <w:rPr>
          <w:rFonts w:ascii="Arial" w:hAnsi="Arial" w:cs="Arial"/>
          <w:sz w:val="20"/>
          <w:szCs w:val="20"/>
        </w:rPr>
        <w:t>)</w:t>
      </w:r>
      <w:r w:rsidRPr="00E2502E">
        <w:rPr>
          <w:rFonts w:ascii="Arial" w:hAnsi="Arial" w:cs="Arial"/>
          <w:sz w:val="20"/>
          <w:szCs w:val="20"/>
        </w:rPr>
        <w:t xml:space="preserve"> </w:t>
      </w:r>
    </w:p>
    <w:p w:rsidR="00EF4C23" w:rsidRPr="005905A1" w:rsidRDefault="00EF4C23" w:rsidP="005905A1">
      <w:pPr>
        <w:pStyle w:val="a6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905A1">
        <w:rPr>
          <w:rFonts w:ascii="Arial" w:hAnsi="Arial" w:cs="Arial"/>
          <w:sz w:val="20"/>
          <w:szCs w:val="20"/>
        </w:rPr>
        <w:t>Широкий диапазон входного напряжения 90-300В</w:t>
      </w:r>
    </w:p>
    <w:p w:rsidR="00EF4C23" w:rsidRPr="005905A1" w:rsidRDefault="00963D67" w:rsidP="005905A1">
      <w:pPr>
        <w:pStyle w:val="a6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905A1">
        <w:rPr>
          <w:rFonts w:ascii="Arial" w:hAnsi="Arial" w:cs="Arial"/>
          <w:sz w:val="20"/>
          <w:szCs w:val="20"/>
        </w:rPr>
        <w:t xml:space="preserve">Фронтальное обслуживание и </w:t>
      </w:r>
      <w:r w:rsidR="00EF4C23" w:rsidRPr="005905A1">
        <w:rPr>
          <w:rFonts w:ascii="Arial" w:hAnsi="Arial" w:cs="Arial"/>
          <w:sz w:val="20"/>
          <w:szCs w:val="20"/>
        </w:rPr>
        <w:t>«гор</w:t>
      </w:r>
      <w:r w:rsidRPr="005905A1">
        <w:rPr>
          <w:rFonts w:ascii="Arial" w:hAnsi="Arial" w:cs="Arial"/>
          <w:sz w:val="20"/>
          <w:szCs w:val="20"/>
        </w:rPr>
        <w:t>ячая»</w:t>
      </w:r>
      <w:r w:rsidR="00EF4C23" w:rsidRPr="005905A1">
        <w:rPr>
          <w:rFonts w:ascii="Arial" w:hAnsi="Arial" w:cs="Arial"/>
          <w:sz w:val="20"/>
          <w:szCs w:val="20"/>
        </w:rPr>
        <w:t xml:space="preserve"> замен</w:t>
      </w:r>
      <w:r w:rsidRPr="005905A1">
        <w:rPr>
          <w:rFonts w:ascii="Arial" w:hAnsi="Arial" w:cs="Arial"/>
          <w:sz w:val="20"/>
          <w:szCs w:val="20"/>
        </w:rPr>
        <w:t>а модулей</w:t>
      </w:r>
      <w:r w:rsidR="00EF4C23" w:rsidRPr="005905A1">
        <w:rPr>
          <w:rFonts w:ascii="Arial" w:hAnsi="Arial" w:cs="Arial"/>
          <w:sz w:val="20"/>
          <w:szCs w:val="20"/>
        </w:rPr>
        <w:t xml:space="preserve"> </w:t>
      </w:r>
      <w:r w:rsidRPr="005905A1">
        <w:rPr>
          <w:rFonts w:ascii="Arial" w:hAnsi="Arial" w:cs="Arial"/>
          <w:sz w:val="20"/>
          <w:szCs w:val="20"/>
        </w:rPr>
        <w:t xml:space="preserve">обеспечивает </w:t>
      </w:r>
      <w:r w:rsidR="00EF4C23" w:rsidRPr="005905A1">
        <w:rPr>
          <w:rFonts w:ascii="Arial" w:hAnsi="Arial" w:cs="Arial"/>
          <w:sz w:val="20"/>
          <w:szCs w:val="20"/>
        </w:rPr>
        <w:t>прост</w:t>
      </w:r>
      <w:r w:rsidRPr="005905A1">
        <w:rPr>
          <w:rFonts w:ascii="Arial" w:hAnsi="Arial" w:cs="Arial"/>
          <w:sz w:val="20"/>
          <w:szCs w:val="20"/>
        </w:rPr>
        <w:t xml:space="preserve">оту </w:t>
      </w:r>
      <w:r w:rsidR="00EF4C23" w:rsidRPr="005905A1">
        <w:rPr>
          <w:rFonts w:ascii="Arial" w:hAnsi="Arial" w:cs="Arial"/>
          <w:sz w:val="20"/>
          <w:szCs w:val="20"/>
        </w:rPr>
        <w:t>и удоб</w:t>
      </w:r>
      <w:r w:rsidRPr="005905A1">
        <w:rPr>
          <w:rFonts w:ascii="Arial" w:hAnsi="Arial" w:cs="Arial"/>
          <w:sz w:val="20"/>
          <w:szCs w:val="20"/>
        </w:rPr>
        <w:t xml:space="preserve">ство </w:t>
      </w:r>
      <w:r w:rsidR="00EF4C23" w:rsidRPr="005905A1">
        <w:rPr>
          <w:rFonts w:ascii="Arial" w:hAnsi="Arial" w:cs="Arial"/>
          <w:sz w:val="20"/>
          <w:szCs w:val="20"/>
        </w:rPr>
        <w:t>эксплуатации</w:t>
      </w:r>
    </w:p>
    <w:p w:rsidR="00EF4C23" w:rsidRPr="005905A1" w:rsidRDefault="00963D67" w:rsidP="005905A1">
      <w:pPr>
        <w:pStyle w:val="a6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5905A1">
        <w:rPr>
          <w:rFonts w:ascii="Arial" w:hAnsi="Arial" w:cs="Arial"/>
          <w:sz w:val="20"/>
          <w:szCs w:val="20"/>
        </w:rPr>
        <w:t>Местный и дистанционный мониторинг на русском языке</w:t>
      </w:r>
    </w:p>
    <w:p w:rsidR="00963D67" w:rsidRDefault="00963D67" w:rsidP="00963D67">
      <w:pPr>
        <w:pStyle w:val="a6"/>
        <w:spacing w:after="0" w:line="240" w:lineRule="auto"/>
        <w:rPr>
          <w:rFonts w:ascii="Arial" w:hAnsi="Arial" w:cs="Arial"/>
          <w:sz w:val="20"/>
          <w:szCs w:val="20"/>
        </w:rPr>
      </w:pPr>
    </w:p>
    <w:p w:rsidR="00963D67" w:rsidRPr="00963D67" w:rsidRDefault="00524124" w:rsidP="00963D67">
      <w:pPr>
        <w:spacing w:after="0" w:line="240" w:lineRule="auto"/>
        <w:rPr>
          <w:rFonts w:ascii="Arial" w:hAnsi="Arial" w:cs="Arial"/>
          <w:color w:val="0070C0"/>
          <w:sz w:val="28"/>
          <w:szCs w:val="36"/>
        </w:rPr>
      </w:pPr>
      <w:r>
        <w:rPr>
          <w:rFonts w:ascii="Arial" w:hAnsi="Arial" w:cs="Arial"/>
          <w:color w:val="0070C0"/>
          <w:sz w:val="28"/>
          <w:szCs w:val="36"/>
        </w:rPr>
        <w:t>Состав ИБЭП, о</w:t>
      </w:r>
      <w:r w:rsidR="00963D67" w:rsidRPr="00963D67">
        <w:rPr>
          <w:rFonts w:ascii="Arial" w:hAnsi="Arial" w:cs="Arial"/>
          <w:color w:val="0070C0"/>
          <w:sz w:val="28"/>
          <w:szCs w:val="36"/>
        </w:rPr>
        <w:t>пции</w:t>
      </w:r>
      <w:r w:rsidR="00963D67">
        <w:rPr>
          <w:rFonts w:ascii="Arial" w:hAnsi="Arial" w:cs="Arial"/>
          <w:color w:val="0070C0"/>
          <w:sz w:val="28"/>
          <w:szCs w:val="36"/>
        </w:rPr>
        <w:t xml:space="preserve"> и конфигурации</w:t>
      </w:r>
    </w:p>
    <w:p w:rsidR="00524124" w:rsidRPr="00AD33F1" w:rsidRDefault="00AD33F1" w:rsidP="00870577">
      <w:pPr>
        <w:spacing w:before="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Пример записи при заказе: </w:t>
      </w:r>
      <w:r w:rsidR="00DF42D3" w:rsidRPr="00AD33F1">
        <w:rPr>
          <w:rFonts w:ascii="Arial" w:hAnsi="Arial" w:cs="Arial"/>
          <w:sz w:val="20"/>
          <w:szCs w:val="20"/>
        </w:rPr>
        <w:t>ИБЭП~220В/</w:t>
      </w:r>
      <w:r w:rsidR="00C90BE8" w:rsidRPr="00AD33F1">
        <w:rPr>
          <w:rFonts w:ascii="Arial" w:hAnsi="Arial" w:cs="Arial"/>
          <w:sz w:val="20"/>
          <w:szCs w:val="20"/>
        </w:rPr>
        <w:t>-</w:t>
      </w:r>
      <w:r w:rsidR="00DF42D3" w:rsidRPr="00AD33F1">
        <w:rPr>
          <w:rFonts w:ascii="Arial" w:hAnsi="Arial" w:cs="Arial"/>
          <w:sz w:val="20"/>
          <w:szCs w:val="20"/>
        </w:rPr>
        <w:t>48В/2400Вт/1</w:t>
      </w:r>
      <w:r w:rsidR="00DF42D3" w:rsidRPr="00AD33F1">
        <w:rPr>
          <w:rFonts w:ascii="Arial" w:hAnsi="Arial" w:cs="Arial"/>
          <w:sz w:val="20"/>
          <w:szCs w:val="20"/>
          <w:lang w:val="en-US"/>
        </w:rPr>
        <w:t>U</w:t>
      </w:r>
      <w:r w:rsidR="00DF42D3" w:rsidRPr="00AD33F1">
        <w:rPr>
          <w:rFonts w:ascii="Arial" w:hAnsi="Arial" w:cs="Arial"/>
          <w:sz w:val="20"/>
          <w:szCs w:val="20"/>
        </w:rPr>
        <w:t>/</w:t>
      </w:r>
      <w:r w:rsidR="00524124" w:rsidRPr="00AD33F1">
        <w:rPr>
          <w:rFonts w:ascii="Arial" w:hAnsi="Arial" w:cs="Arial"/>
          <w:sz w:val="20"/>
          <w:szCs w:val="20"/>
        </w:rPr>
        <w:t>3.3/</w:t>
      </w:r>
      <w:r w:rsidR="007B1944" w:rsidRPr="00AD33F1">
        <w:rPr>
          <w:rFonts w:ascii="Arial" w:hAnsi="Arial" w:cs="Arial"/>
          <w:sz w:val="20"/>
          <w:szCs w:val="20"/>
        </w:rPr>
        <w:t>4.1.1.</w:t>
      </w:r>
      <w:proofErr w:type="gramStart"/>
      <w:r w:rsidR="007B1944" w:rsidRPr="00AD33F1">
        <w:rPr>
          <w:rFonts w:ascii="Arial" w:hAnsi="Arial" w:cs="Arial"/>
          <w:sz w:val="20"/>
          <w:szCs w:val="20"/>
        </w:rPr>
        <w:t>0.УХЛ</w:t>
      </w:r>
      <w:proofErr w:type="gramEnd"/>
      <w:r w:rsidR="007B1944" w:rsidRPr="00AD33F1">
        <w:rPr>
          <w:rFonts w:ascii="Arial" w:hAnsi="Arial" w:cs="Arial"/>
          <w:sz w:val="20"/>
          <w:szCs w:val="20"/>
        </w:rPr>
        <w:t>4</w:t>
      </w:r>
    </w:p>
    <w:p w:rsidR="00A3067E" w:rsidRPr="00AD33F1" w:rsidRDefault="00524124" w:rsidP="00870577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AD33F1">
        <w:rPr>
          <w:rFonts w:ascii="Arial" w:hAnsi="Arial" w:cs="Arial"/>
          <w:b/>
          <w:sz w:val="20"/>
          <w:szCs w:val="20"/>
        </w:rPr>
        <w:t>ИБЭП</w:t>
      </w:r>
      <w:r w:rsidRPr="00AD33F1">
        <w:rPr>
          <w:rFonts w:ascii="Arial" w:hAnsi="Arial" w:cs="Arial"/>
          <w:sz w:val="20"/>
          <w:szCs w:val="20"/>
        </w:rPr>
        <w:t xml:space="preserve"> – модульный источник бесперебойного электропитания, имеющий в составе от 1 до 3 выпрямителей, контроллер, защиту от глубокого разряда батареи, датчик </w:t>
      </w:r>
      <w:proofErr w:type="spellStart"/>
      <w:r w:rsidRPr="00AD33F1">
        <w:rPr>
          <w:rFonts w:ascii="Arial" w:hAnsi="Arial" w:cs="Arial"/>
          <w:sz w:val="20"/>
          <w:szCs w:val="20"/>
        </w:rPr>
        <w:t>термокомпенсации</w:t>
      </w:r>
      <w:proofErr w:type="spellEnd"/>
      <w:r w:rsidR="00C90BE8" w:rsidRPr="00AD33F1">
        <w:rPr>
          <w:rFonts w:ascii="Arial" w:hAnsi="Arial" w:cs="Arial"/>
          <w:sz w:val="20"/>
          <w:szCs w:val="20"/>
        </w:rPr>
        <w:t xml:space="preserve"> напряжения заряда,</w:t>
      </w:r>
      <w:r w:rsidRPr="00AD33F1">
        <w:rPr>
          <w:rFonts w:ascii="Arial" w:hAnsi="Arial" w:cs="Arial"/>
          <w:sz w:val="20"/>
          <w:szCs w:val="20"/>
        </w:rPr>
        <w:t xml:space="preserve"> датчик измерения симметричности напряжений аккумуляторов</w:t>
      </w:r>
      <w:r w:rsidR="00C90BE8" w:rsidRPr="00AD33F1">
        <w:rPr>
          <w:rFonts w:ascii="Arial" w:hAnsi="Arial" w:cs="Arial"/>
          <w:sz w:val="20"/>
          <w:szCs w:val="20"/>
        </w:rPr>
        <w:t xml:space="preserve"> и автоматы или предохранители защиты по току.</w:t>
      </w:r>
    </w:p>
    <w:p w:rsidR="00C90BE8" w:rsidRPr="00AD33F1" w:rsidRDefault="00C90BE8" w:rsidP="00870577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AD33F1">
        <w:rPr>
          <w:rFonts w:ascii="Arial" w:hAnsi="Arial" w:cs="Arial"/>
          <w:b/>
          <w:sz w:val="20"/>
          <w:szCs w:val="20"/>
        </w:rPr>
        <w:t>~220В</w:t>
      </w:r>
      <w:r w:rsidRPr="00AD33F1">
        <w:rPr>
          <w:rFonts w:ascii="Arial" w:hAnsi="Arial" w:cs="Arial"/>
          <w:sz w:val="20"/>
          <w:szCs w:val="20"/>
        </w:rPr>
        <w:t xml:space="preserve"> – номинальное входное напряжение. Стандартное исполнение позволяет однофазное или трехфазное подключение (</w:t>
      </w:r>
      <w:r w:rsidR="002C2220">
        <w:rPr>
          <w:rFonts w:ascii="Arial" w:hAnsi="Arial" w:cs="Arial"/>
          <w:sz w:val="20"/>
          <w:szCs w:val="20"/>
        </w:rPr>
        <w:t>каждый выпрямитель</w:t>
      </w:r>
      <w:r w:rsidRPr="00AD33F1">
        <w:rPr>
          <w:rFonts w:ascii="Arial" w:hAnsi="Arial" w:cs="Arial"/>
          <w:sz w:val="20"/>
          <w:szCs w:val="20"/>
        </w:rPr>
        <w:t xml:space="preserve"> на</w:t>
      </w:r>
      <w:r w:rsidR="002C2220">
        <w:rPr>
          <w:rFonts w:ascii="Arial" w:hAnsi="Arial" w:cs="Arial"/>
          <w:sz w:val="20"/>
          <w:szCs w:val="20"/>
        </w:rPr>
        <w:t xml:space="preserve"> отдельную</w:t>
      </w:r>
      <w:r w:rsidRPr="00AD33F1">
        <w:rPr>
          <w:rFonts w:ascii="Arial" w:hAnsi="Arial" w:cs="Arial"/>
          <w:sz w:val="20"/>
          <w:szCs w:val="20"/>
        </w:rPr>
        <w:t xml:space="preserve"> фазу) к сети 220/380В, 230/400В, 240/415В. </w:t>
      </w:r>
    </w:p>
    <w:p w:rsidR="00C90BE8" w:rsidRPr="00AD33F1" w:rsidRDefault="00C90BE8" w:rsidP="00870577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AD33F1">
        <w:rPr>
          <w:rFonts w:ascii="Arial" w:hAnsi="Arial" w:cs="Arial"/>
          <w:b/>
          <w:sz w:val="20"/>
          <w:szCs w:val="20"/>
        </w:rPr>
        <w:t>-48В</w:t>
      </w:r>
      <w:r w:rsidRPr="00AD33F1">
        <w:rPr>
          <w:rFonts w:ascii="Arial" w:hAnsi="Arial" w:cs="Arial"/>
          <w:sz w:val="20"/>
          <w:szCs w:val="20"/>
        </w:rPr>
        <w:t xml:space="preserve"> – полярность выходного напряжения и выходное напряжение. Варианты исполнения: +24В, -24В, +48В, -48В, +60В, -60В</w:t>
      </w:r>
    </w:p>
    <w:p w:rsidR="00C90BE8" w:rsidRPr="00AD33F1" w:rsidRDefault="00C90BE8" w:rsidP="00870577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AD33F1">
        <w:rPr>
          <w:rFonts w:ascii="Arial" w:hAnsi="Arial" w:cs="Arial"/>
          <w:b/>
          <w:sz w:val="20"/>
          <w:szCs w:val="20"/>
        </w:rPr>
        <w:t>2400Вт</w:t>
      </w:r>
      <w:r w:rsidRPr="00AD33F1">
        <w:rPr>
          <w:rFonts w:ascii="Arial" w:hAnsi="Arial" w:cs="Arial"/>
          <w:sz w:val="20"/>
          <w:szCs w:val="20"/>
        </w:rPr>
        <w:t xml:space="preserve"> – мощность. Варианты для 48В и 60В: 800Вт, 1600Вт, 2400Вт. Для 24В: 600В, 1200Вт, 1800Вт</w:t>
      </w:r>
    </w:p>
    <w:p w:rsidR="00C90BE8" w:rsidRPr="006067F4" w:rsidRDefault="00C90BE8" w:rsidP="00870577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AD33F1">
        <w:rPr>
          <w:rFonts w:ascii="Arial" w:hAnsi="Arial" w:cs="Arial"/>
          <w:b/>
          <w:sz w:val="20"/>
          <w:szCs w:val="20"/>
        </w:rPr>
        <w:t>1</w:t>
      </w:r>
      <w:r w:rsidRPr="00AD33F1">
        <w:rPr>
          <w:rFonts w:ascii="Arial" w:hAnsi="Arial" w:cs="Arial"/>
          <w:b/>
          <w:sz w:val="20"/>
          <w:szCs w:val="20"/>
          <w:lang w:val="en-US"/>
        </w:rPr>
        <w:t>U</w:t>
      </w:r>
      <w:r w:rsidRPr="00AD33F1">
        <w:rPr>
          <w:rFonts w:ascii="Arial" w:hAnsi="Arial" w:cs="Arial"/>
          <w:sz w:val="20"/>
          <w:szCs w:val="20"/>
        </w:rPr>
        <w:t xml:space="preserve"> – габарит. </w:t>
      </w:r>
      <w:r w:rsidR="00AD33F1">
        <w:rPr>
          <w:rFonts w:ascii="Arial" w:hAnsi="Arial" w:cs="Arial"/>
          <w:sz w:val="20"/>
          <w:szCs w:val="20"/>
        </w:rPr>
        <w:t>Варианты исполнения</w:t>
      </w:r>
      <w:r w:rsidRPr="00AD33F1">
        <w:rPr>
          <w:rFonts w:ascii="Arial" w:hAnsi="Arial" w:cs="Arial"/>
          <w:sz w:val="20"/>
          <w:szCs w:val="20"/>
        </w:rPr>
        <w:t>:</w:t>
      </w:r>
      <w:r w:rsidR="006067F4">
        <w:rPr>
          <w:rFonts w:ascii="Arial" w:hAnsi="Arial" w:cs="Arial"/>
          <w:sz w:val="20"/>
          <w:szCs w:val="20"/>
        </w:rPr>
        <w:t xml:space="preserve"> 6</w:t>
      </w:r>
      <w:r w:rsidR="006067F4">
        <w:rPr>
          <w:rFonts w:ascii="Arial" w:hAnsi="Arial" w:cs="Arial"/>
          <w:sz w:val="20"/>
          <w:szCs w:val="20"/>
          <w:lang w:val="en-US"/>
        </w:rPr>
        <w:t>U</w:t>
      </w:r>
      <w:r w:rsidR="006067F4" w:rsidRPr="006067F4">
        <w:rPr>
          <w:rFonts w:ascii="Arial" w:hAnsi="Arial" w:cs="Arial"/>
          <w:sz w:val="20"/>
          <w:szCs w:val="20"/>
        </w:rPr>
        <w:t>-45</w:t>
      </w:r>
      <w:r w:rsidR="006067F4">
        <w:rPr>
          <w:rFonts w:ascii="Arial" w:hAnsi="Arial" w:cs="Arial"/>
          <w:sz w:val="20"/>
          <w:szCs w:val="20"/>
          <w:lang w:val="en-US"/>
        </w:rPr>
        <w:t>U</w:t>
      </w:r>
      <w:r w:rsidR="006067F4" w:rsidRPr="006067F4">
        <w:rPr>
          <w:rFonts w:ascii="Arial" w:hAnsi="Arial" w:cs="Arial"/>
          <w:sz w:val="20"/>
          <w:szCs w:val="20"/>
        </w:rPr>
        <w:t>(7</w:t>
      </w:r>
      <w:r w:rsidR="000B6784">
        <w:rPr>
          <w:rFonts w:ascii="Arial" w:hAnsi="Arial" w:cs="Arial"/>
          <w:sz w:val="20"/>
          <w:szCs w:val="20"/>
        </w:rPr>
        <w:t xml:space="preserve">Ач-720Ач). Например, </w:t>
      </w:r>
      <w:r w:rsidR="006067F4" w:rsidRPr="006067F4">
        <w:rPr>
          <w:rFonts w:ascii="Arial" w:hAnsi="Arial" w:cs="Arial"/>
          <w:sz w:val="20"/>
          <w:szCs w:val="20"/>
        </w:rPr>
        <w:t>42</w:t>
      </w:r>
      <w:r w:rsidR="006067F4">
        <w:rPr>
          <w:rFonts w:ascii="Arial" w:hAnsi="Arial" w:cs="Arial"/>
          <w:sz w:val="20"/>
          <w:szCs w:val="20"/>
          <w:lang w:val="en-US"/>
        </w:rPr>
        <w:t>U</w:t>
      </w:r>
      <w:r w:rsidR="006067F4" w:rsidRPr="006067F4">
        <w:rPr>
          <w:rFonts w:ascii="Arial" w:hAnsi="Arial" w:cs="Arial"/>
          <w:sz w:val="20"/>
          <w:szCs w:val="20"/>
        </w:rPr>
        <w:t>(720</w:t>
      </w:r>
      <w:r w:rsidR="006067F4">
        <w:rPr>
          <w:rFonts w:ascii="Arial" w:hAnsi="Arial" w:cs="Arial"/>
          <w:sz w:val="20"/>
          <w:szCs w:val="20"/>
        </w:rPr>
        <w:t>Ач)</w:t>
      </w:r>
      <w:r w:rsidR="000B6784">
        <w:rPr>
          <w:rFonts w:ascii="Arial" w:hAnsi="Arial" w:cs="Arial"/>
          <w:sz w:val="20"/>
          <w:szCs w:val="20"/>
        </w:rPr>
        <w:t xml:space="preserve"> – комплектная поставка с АКБ</w:t>
      </w:r>
    </w:p>
    <w:p w:rsidR="00C90BE8" w:rsidRPr="00AD33F1" w:rsidRDefault="00C90BE8" w:rsidP="00870577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AD33F1">
        <w:rPr>
          <w:rFonts w:ascii="Arial" w:hAnsi="Arial" w:cs="Arial"/>
          <w:b/>
          <w:sz w:val="20"/>
          <w:szCs w:val="20"/>
        </w:rPr>
        <w:t>3.3</w:t>
      </w:r>
      <w:r w:rsidRPr="00AD33F1">
        <w:rPr>
          <w:rFonts w:ascii="Arial" w:hAnsi="Arial" w:cs="Arial"/>
          <w:sz w:val="20"/>
          <w:szCs w:val="20"/>
        </w:rPr>
        <w:t xml:space="preserve"> – количество установленных выпрямителей из максимально возможного количества</w:t>
      </w:r>
      <w:r w:rsidR="00AD33F1">
        <w:rPr>
          <w:rFonts w:ascii="Arial" w:hAnsi="Arial" w:cs="Arial"/>
          <w:sz w:val="20"/>
          <w:szCs w:val="20"/>
        </w:rPr>
        <w:t>. Варианты: 1.3; 2.3; 3.3</w:t>
      </w:r>
    </w:p>
    <w:p w:rsidR="00C90BE8" w:rsidRPr="00AD33F1" w:rsidRDefault="007B1944" w:rsidP="00870577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AD33F1">
        <w:rPr>
          <w:rFonts w:ascii="Arial" w:hAnsi="Arial" w:cs="Arial"/>
          <w:b/>
          <w:sz w:val="20"/>
          <w:szCs w:val="20"/>
        </w:rPr>
        <w:t>4</w:t>
      </w:r>
      <w:r w:rsidRPr="00AD33F1">
        <w:rPr>
          <w:rFonts w:ascii="Arial" w:hAnsi="Arial" w:cs="Arial"/>
          <w:sz w:val="20"/>
          <w:szCs w:val="20"/>
        </w:rPr>
        <w:t xml:space="preserve"> – количество автоматов/предохранителей нагрузок. Доступные варианты: 4 или 6</w:t>
      </w:r>
    </w:p>
    <w:p w:rsidR="00486113" w:rsidRPr="00AD33F1" w:rsidRDefault="007B1944" w:rsidP="00870577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AD33F1">
        <w:rPr>
          <w:rFonts w:ascii="Arial" w:hAnsi="Arial" w:cs="Arial"/>
          <w:b/>
          <w:sz w:val="20"/>
          <w:szCs w:val="20"/>
        </w:rPr>
        <w:t xml:space="preserve">1 </w:t>
      </w:r>
      <w:r w:rsidRPr="00AD33F1">
        <w:rPr>
          <w:rFonts w:ascii="Arial" w:hAnsi="Arial" w:cs="Arial"/>
          <w:sz w:val="20"/>
          <w:szCs w:val="20"/>
        </w:rPr>
        <w:t>– количество автоматов/предохранителей батарей. Другие варианты не доступны</w:t>
      </w:r>
    </w:p>
    <w:p w:rsidR="007B1944" w:rsidRPr="00AD33F1" w:rsidRDefault="007B1944" w:rsidP="00870577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AD33F1">
        <w:rPr>
          <w:rFonts w:ascii="Arial" w:hAnsi="Arial" w:cs="Arial"/>
          <w:b/>
          <w:sz w:val="20"/>
          <w:szCs w:val="20"/>
        </w:rPr>
        <w:t>1</w:t>
      </w:r>
      <w:r w:rsidRPr="00AD33F1">
        <w:rPr>
          <w:rFonts w:ascii="Arial" w:hAnsi="Arial" w:cs="Arial"/>
          <w:sz w:val="20"/>
          <w:szCs w:val="20"/>
        </w:rPr>
        <w:t xml:space="preserve"> – наличие интерфейса </w:t>
      </w:r>
      <w:r w:rsidRPr="00AD33F1">
        <w:rPr>
          <w:rFonts w:ascii="Arial" w:hAnsi="Arial" w:cs="Arial"/>
          <w:sz w:val="20"/>
          <w:szCs w:val="20"/>
          <w:lang w:val="en-US"/>
        </w:rPr>
        <w:t>USB</w:t>
      </w:r>
      <w:r w:rsidRPr="00AD33F1">
        <w:rPr>
          <w:rFonts w:ascii="Arial" w:hAnsi="Arial" w:cs="Arial"/>
          <w:sz w:val="20"/>
          <w:szCs w:val="20"/>
        </w:rPr>
        <w:t>. Доступные варианты 1 или 0 (</w:t>
      </w:r>
      <w:r w:rsidRPr="00AD33F1">
        <w:rPr>
          <w:rFonts w:ascii="Arial" w:hAnsi="Arial" w:cs="Arial"/>
          <w:sz w:val="20"/>
          <w:szCs w:val="20"/>
          <w:lang w:val="en-US"/>
        </w:rPr>
        <w:t>USB</w:t>
      </w:r>
      <w:r w:rsidRPr="00AD33F1">
        <w:rPr>
          <w:rFonts w:ascii="Arial" w:hAnsi="Arial" w:cs="Arial"/>
          <w:sz w:val="20"/>
          <w:szCs w:val="20"/>
        </w:rPr>
        <w:t xml:space="preserve"> отсутствует)</w:t>
      </w:r>
    </w:p>
    <w:p w:rsidR="007B1944" w:rsidRPr="00AD33F1" w:rsidRDefault="007B1944" w:rsidP="00870577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AD33F1">
        <w:rPr>
          <w:rFonts w:ascii="Arial" w:hAnsi="Arial" w:cs="Arial"/>
          <w:b/>
          <w:sz w:val="20"/>
          <w:szCs w:val="20"/>
        </w:rPr>
        <w:t>0</w:t>
      </w:r>
      <w:r w:rsidRPr="00AD33F1">
        <w:rPr>
          <w:rFonts w:ascii="Arial" w:hAnsi="Arial" w:cs="Arial"/>
          <w:sz w:val="20"/>
          <w:szCs w:val="20"/>
        </w:rPr>
        <w:t xml:space="preserve"> – дополнительный интерфейс мониторинга. 0 – нет; 3 – </w:t>
      </w:r>
      <w:r w:rsidRPr="00AD33F1">
        <w:rPr>
          <w:rFonts w:ascii="Arial" w:hAnsi="Arial" w:cs="Arial"/>
          <w:sz w:val="20"/>
          <w:szCs w:val="20"/>
          <w:lang w:val="en-US"/>
        </w:rPr>
        <w:t>Ethernet</w:t>
      </w:r>
      <w:r w:rsidRPr="000B6784">
        <w:rPr>
          <w:rFonts w:ascii="Arial" w:hAnsi="Arial" w:cs="Arial"/>
          <w:sz w:val="20"/>
          <w:szCs w:val="20"/>
        </w:rPr>
        <w:t>/</w:t>
      </w:r>
      <w:r w:rsidRPr="00AD33F1">
        <w:rPr>
          <w:rFonts w:ascii="Arial" w:hAnsi="Arial" w:cs="Arial"/>
          <w:sz w:val="20"/>
          <w:szCs w:val="20"/>
          <w:lang w:val="en-US"/>
        </w:rPr>
        <w:t>SNMP</w:t>
      </w:r>
      <w:r w:rsidRPr="00AD33F1">
        <w:rPr>
          <w:rFonts w:ascii="Arial" w:hAnsi="Arial" w:cs="Arial"/>
          <w:sz w:val="20"/>
          <w:szCs w:val="20"/>
        </w:rPr>
        <w:t xml:space="preserve"> </w:t>
      </w:r>
    </w:p>
    <w:p w:rsidR="007B1944" w:rsidRPr="00AD33F1" w:rsidRDefault="007B1944" w:rsidP="00870577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AD33F1">
        <w:rPr>
          <w:rFonts w:ascii="Arial" w:hAnsi="Arial" w:cs="Arial"/>
          <w:b/>
          <w:sz w:val="20"/>
          <w:szCs w:val="20"/>
        </w:rPr>
        <w:t>У</w:t>
      </w:r>
      <w:r w:rsidR="00E2502E">
        <w:rPr>
          <w:rFonts w:ascii="Arial" w:hAnsi="Arial" w:cs="Arial"/>
          <w:b/>
          <w:sz w:val="20"/>
          <w:szCs w:val="20"/>
        </w:rPr>
        <w:t>3</w:t>
      </w:r>
      <w:r w:rsidRPr="00AD33F1">
        <w:rPr>
          <w:rFonts w:ascii="Arial" w:hAnsi="Arial" w:cs="Arial"/>
          <w:sz w:val="20"/>
          <w:szCs w:val="20"/>
        </w:rPr>
        <w:t xml:space="preserve"> – </w:t>
      </w:r>
      <w:r w:rsidR="00B12BF8" w:rsidRPr="00AD33F1">
        <w:rPr>
          <w:rFonts w:ascii="Arial" w:hAnsi="Arial" w:cs="Arial"/>
          <w:sz w:val="20"/>
          <w:szCs w:val="20"/>
        </w:rPr>
        <w:t>условия эксплуатации. Доступные исполнения: У3 (в помещениях с естественной вентиляцией</w:t>
      </w:r>
      <w:r w:rsidR="00870577" w:rsidRPr="00AD33F1">
        <w:rPr>
          <w:rFonts w:ascii="Arial" w:hAnsi="Arial" w:cs="Arial"/>
          <w:sz w:val="20"/>
          <w:szCs w:val="20"/>
        </w:rPr>
        <w:t xml:space="preserve"> </w:t>
      </w:r>
      <w:r w:rsidR="00E2502E">
        <w:rPr>
          <w:rFonts w:ascii="Arial" w:hAnsi="Arial" w:cs="Arial"/>
          <w:sz w:val="20"/>
          <w:szCs w:val="20"/>
        </w:rPr>
        <w:t>-40…+</w:t>
      </w:r>
      <w:r w:rsidR="00870577" w:rsidRPr="00AD33F1">
        <w:rPr>
          <w:rFonts w:ascii="Arial" w:hAnsi="Arial" w:cs="Arial"/>
          <w:sz w:val="20"/>
          <w:szCs w:val="20"/>
        </w:rPr>
        <w:t>4</w:t>
      </w:r>
      <w:r w:rsidR="00E2502E">
        <w:rPr>
          <w:rFonts w:ascii="Arial" w:hAnsi="Arial" w:cs="Arial"/>
          <w:sz w:val="20"/>
          <w:szCs w:val="20"/>
        </w:rPr>
        <w:t>0</w:t>
      </w:r>
      <w:r w:rsidR="00870577" w:rsidRPr="00AD33F1">
        <w:rPr>
          <w:rFonts w:ascii="Arial" w:hAnsi="Arial" w:cs="Arial"/>
          <w:sz w:val="20"/>
          <w:szCs w:val="20"/>
        </w:rPr>
        <w:t>°С</w:t>
      </w:r>
      <w:r w:rsidR="00B12BF8" w:rsidRPr="00AD33F1">
        <w:rPr>
          <w:rFonts w:ascii="Arial" w:hAnsi="Arial" w:cs="Arial"/>
          <w:sz w:val="20"/>
          <w:szCs w:val="20"/>
        </w:rPr>
        <w:t xml:space="preserve">); с использованием </w:t>
      </w:r>
      <w:proofErr w:type="spellStart"/>
      <w:r w:rsidR="00B12BF8" w:rsidRPr="00AD33F1">
        <w:rPr>
          <w:rFonts w:ascii="Arial" w:hAnsi="Arial" w:cs="Arial"/>
          <w:sz w:val="20"/>
          <w:szCs w:val="20"/>
        </w:rPr>
        <w:t>всеклиматических</w:t>
      </w:r>
      <w:proofErr w:type="spellEnd"/>
      <w:r w:rsidR="00B12BF8" w:rsidRPr="00AD33F1">
        <w:rPr>
          <w:rFonts w:ascii="Arial" w:hAnsi="Arial" w:cs="Arial"/>
          <w:sz w:val="20"/>
          <w:szCs w:val="20"/>
        </w:rPr>
        <w:t xml:space="preserve"> шкафов: У</w:t>
      </w:r>
      <w:r w:rsidR="00870577" w:rsidRPr="00AD33F1">
        <w:rPr>
          <w:rFonts w:ascii="Arial" w:hAnsi="Arial" w:cs="Arial"/>
          <w:sz w:val="20"/>
          <w:szCs w:val="20"/>
        </w:rPr>
        <w:t>2.1</w:t>
      </w:r>
      <w:r w:rsidR="00B12BF8" w:rsidRPr="00AD33F1">
        <w:rPr>
          <w:rFonts w:ascii="Arial" w:hAnsi="Arial" w:cs="Arial"/>
          <w:sz w:val="20"/>
          <w:szCs w:val="20"/>
        </w:rPr>
        <w:t xml:space="preserve"> (на открытом воздухе</w:t>
      </w:r>
      <w:r w:rsidR="00E2502E">
        <w:rPr>
          <w:rFonts w:ascii="Arial" w:hAnsi="Arial" w:cs="Arial"/>
          <w:sz w:val="20"/>
          <w:szCs w:val="20"/>
        </w:rPr>
        <w:t xml:space="preserve"> -45</w:t>
      </w:r>
      <w:r w:rsidR="00870577" w:rsidRPr="00AD33F1">
        <w:rPr>
          <w:rFonts w:ascii="Arial" w:hAnsi="Arial" w:cs="Arial"/>
          <w:sz w:val="20"/>
          <w:szCs w:val="20"/>
        </w:rPr>
        <w:t>…</w:t>
      </w:r>
      <w:r w:rsidR="00E2502E">
        <w:rPr>
          <w:rFonts w:ascii="Arial" w:hAnsi="Arial" w:cs="Arial"/>
          <w:sz w:val="20"/>
          <w:szCs w:val="20"/>
        </w:rPr>
        <w:t>+</w:t>
      </w:r>
      <w:r w:rsidR="00870577" w:rsidRPr="00AD33F1">
        <w:rPr>
          <w:rFonts w:ascii="Arial" w:hAnsi="Arial" w:cs="Arial"/>
          <w:sz w:val="20"/>
          <w:szCs w:val="20"/>
        </w:rPr>
        <w:t>4</w:t>
      </w:r>
      <w:r w:rsidR="00E2502E">
        <w:rPr>
          <w:rFonts w:ascii="Arial" w:hAnsi="Arial" w:cs="Arial"/>
          <w:sz w:val="20"/>
          <w:szCs w:val="20"/>
        </w:rPr>
        <w:t>0</w:t>
      </w:r>
      <w:r w:rsidR="00870577" w:rsidRPr="00AD33F1">
        <w:rPr>
          <w:rFonts w:ascii="Arial" w:hAnsi="Arial" w:cs="Arial"/>
          <w:sz w:val="20"/>
          <w:szCs w:val="20"/>
        </w:rPr>
        <w:t>°С</w:t>
      </w:r>
      <w:r w:rsidR="00B12BF8" w:rsidRPr="00AD33F1">
        <w:rPr>
          <w:rFonts w:ascii="Arial" w:hAnsi="Arial" w:cs="Arial"/>
          <w:sz w:val="20"/>
          <w:szCs w:val="20"/>
        </w:rPr>
        <w:t>).</w:t>
      </w:r>
    </w:p>
    <w:p w:rsidR="00870577" w:rsidRDefault="00870577" w:rsidP="0087057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AD33F1">
        <w:rPr>
          <w:rFonts w:ascii="Arial" w:hAnsi="Arial" w:cs="Arial"/>
          <w:sz w:val="20"/>
          <w:szCs w:val="20"/>
        </w:rPr>
        <w:t xml:space="preserve">Складские позиции: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819"/>
      </w:tblGrid>
      <w:tr w:rsidR="00AD33F1" w:rsidTr="00772A22">
        <w:tc>
          <w:tcPr>
            <w:tcW w:w="4503" w:type="dxa"/>
            <w:vAlign w:val="center"/>
          </w:tcPr>
          <w:p w:rsidR="00AD33F1" w:rsidRDefault="00AD33F1" w:rsidP="00AD33F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AD33F1" w:rsidRDefault="00AD33F1" w:rsidP="00AD33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Цена* (2017г)</w:t>
            </w:r>
          </w:p>
        </w:tc>
        <w:tc>
          <w:tcPr>
            <w:tcW w:w="4819" w:type="dxa"/>
            <w:vAlign w:val="center"/>
          </w:tcPr>
          <w:p w:rsidR="00AD33F1" w:rsidRDefault="00AD33F1" w:rsidP="00AD33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Особенность</w:t>
            </w:r>
          </w:p>
        </w:tc>
      </w:tr>
      <w:tr w:rsidR="00AD33F1" w:rsidTr="00772A22">
        <w:tc>
          <w:tcPr>
            <w:tcW w:w="4503" w:type="dxa"/>
            <w:vAlign w:val="center"/>
          </w:tcPr>
          <w:p w:rsidR="00AD33F1" w:rsidRPr="00AD33F1" w:rsidRDefault="00AD33F1" w:rsidP="00E2502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33F1">
              <w:rPr>
                <w:rFonts w:ascii="Arial" w:hAnsi="Arial" w:cs="Arial"/>
                <w:sz w:val="20"/>
                <w:szCs w:val="20"/>
              </w:rPr>
              <w:t>ИБЭП~220В/-48В/2400Вт/1U/3.3/4.1.1.0.У</w:t>
            </w:r>
            <w:r w:rsidR="00E2502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D33F1" w:rsidRPr="002C2220" w:rsidRDefault="00AD33F1" w:rsidP="00AD33F1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2220">
              <w:rPr>
                <w:rFonts w:ascii="Arial" w:hAnsi="Arial" w:cs="Arial"/>
                <w:color w:val="FF0000"/>
                <w:sz w:val="20"/>
                <w:szCs w:val="20"/>
              </w:rPr>
              <w:t>80000р.</w:t>
            </w:r>
          </w:p>
        </w:tc>
        <w:tc>
          <w:tcPr>
            <w:tcW w:w="4819" w:type="dxa"/>
            <w:vAlign w:val="center"/>
          </w:tcPr>
          <w:p w:rsidR="00AD33F1" w:rsidRDefault="00AD33F1" w:rsidP="00AD33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автоматические выключатели нагрузки 4 шт.</w:t>
            </w:r>
          </w:p>
        </w:tc>
      </w:tr>
      <w:tr w:rsidR="00AD33F1" w:rsidTr="00772A22">
        <w:tc>
          <w:tcPr>
            <w:tcW w:w="4503" w:type="dxa"/>
            <w:vAlign w:val="center"/>
          </w:tcPr>
          <w:p w:rsidR="00AD33F1" w:rsidRPr="00AD33F1" w:rsidRDefault="00AD33F1" w:rsidP="00E2502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33F1">
              <w:rPr>
                <w:rFonts w:ascii="Arial" w:hAnsi="Arial" w:cs="Arial"/>
                <w:sz w:val="20"/>
                <w:szCs w:val="20"/>
              </w:rPr>
              <w:t>ИБЭП~220В/-48В/2400Вт/1U/3.3/6.1.1.0.У</w:t>
            </w:r>
            <w:r w:rsidR="00E2502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D33F1" w:rsidRPr="002C2220" w:rsidRDefault="00AD33F1" w:rsidP="00AD33F1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2220">
              <w:rPr>
                <w:rFonts w:ascii="Arial" w:hAnsi="Arial" w:cs="Arial"/>
                <w:color w:val="FF0000"/>
                <w:sz w:val="20"/>
                <w:szCs w:val="20"/>
              </w:rPr>
              <w:t>65000р.</w:t>
            </w:r>
          </w:p>
        </w:tc>
        <w:tc>
          <w:tcPr>
            <w:tcW w:w="4819" w:type="dxa"/>
            <w:vAlign w:val="center"/>
          </w:tcPr>
          <w:p w:rsidR="00AD33F1" w:rsidRDefault="00AD33F1" w:rsidP="00AD33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предохранители нагрузки 6 шт.</w:t>
            </w:r>
          </w:p>
        </w:tc>
      </w:tr>
      <w:tr w:rsidR="00AD33F1" w:rsidTr="00772A22">
        <w:tc>
          <w:tcPr>
            <w:tcW w:w="4503" w:type="dxa"/>
            <w:vAlign w:val="center"/>
          </w:tcPr>
          <w:p w:rsidR="00AD33F1" w:rsidRPr="00AD33F1" w:rsidRDefault="00AD33F1" w:rsidP="00E2502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33F1">
              <w:rPr>
                <w:rFonts w:ascii="Arial" w:hAnsi="Arial" w:cs="Arial"/>
                <w:sz w:val="20"/>
                <w:szCs w:val="20"/>
              </w:rPr>
              <w:t>ИБЭП~220В/-60В/2400Вт/1U/3.3/4.1.1.0.У</w:t>
            </w:r>
            <w:r w:rsidR="00E2502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D33F1" w:rsidRPr="002C2220" w:rsidRDefault="00AD33F1" w:rsidP="00154CA9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2220">
              <w:rPr>
                <w:rFonts w:ascii="Arial" w:hAnsi="Arial" w:cs="Arial"/>
                <w:color w:val="FF0000"/>
                <w:sz w:val="20"/>
                <w:szCs w:val="20"/>
              </w:rPr>
              <w:t>80000р.</w:t>
            </w:r>
          </w:p>
        </w:tc>
        <w:tc>
          <w:tcPr>
            <w:tcW w:w="4819" w:type="dxa"/>
            <w:vAlign w:val="center"/>
          </w:tcPr>
          <w:p w:rsidR="00AD33F1" w:rsidRDefault="00AD33F1" w:rsidP="00AD33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автоматические выключатели нагрузки 4 шт.</w:t>
            </w:r>
          </w:p>
        </w:tc>
      </w:tr>
      <w:tr w:rsidR="00AD33F1" w:rsidTr="00772A22">
        <w:tc>
          <w:tcPr>
            <w:tcW w:w="4503" w:type="dxa"/>
            <w:vAlign w:val="center"/>
          </w:tcPr>
          <w:p w:rsidR="00AD33F1" w:rsidRPr="00AD33F1" w:rsidRDefault="00AD33F1" w:rsidP="00E2502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33F1">
              <w:rPr>
                <w:rFonts w:ascii="Arial" w:hAnsi="Arial" w:cs="Arial"/>
                <w:sz w:val="20"/>
                <w:szCs w:val="20"/>
              </w:rPr>
              <w:t>ИБЭП~220В/-60В/2400Вт/1U/3.3/6.1.1.0.У</w:t>
            </w:r>
            <w:r w:rsidR="00E2502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D33F1" w:rsidRPr="002C2220" w:rsidRDefault="00AD33F1" w:rsidP="00154CA9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2220">
              <w:rPr>
                <w:rFonts w:ascii="Arial" w:hAnsi="Arial" w:cs="Arial"/>
                <w:color w:val="FF0000"/>
                <w:sz w:val="20"/>
                <w:szCs w:val="20"/>
              </w:rPr>
              <w:t>65000р.</w:t>
            </w:r>
          </w:p>
        </w:tc>
        <w:tc>
          <w:tcPr>
            <w:tcW w:w="4819" w:type="dxa"/>
            <w:vAlign w:val="center"/>
          </w:tcPr>
          <w:p w:rsidR="00AD33F1" w:rsidRDefault="00AD33F1" w:rsidP="00AD33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предохранители нагрузки 6 шт.</w:t>
            </w:r>
          </w:p>
        </w:tc>
      </w:tr>
    </w:tbl>
    <w:p w:rsidR="00A3067E" w:rsidRPr="009F597B" w:rsidRDefault="00870577" w:rsidP="00870577">
      <w:pPr>
        <w:spacing w:before="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F597B">
        <w:rPr>
          <w:rFonts w:ascii="Arial" w:hAnsi="Arial" w:cs="Arial"/>
          <w:b/>
          <w:sz w:val="20"/>
          <w:szCs w:val="20"/>
        </w:rPr>
        <w:t xml:space="preserve">Для подбора нестандартных конфигураций обращайтесь к </w:t>
      </w:r>
      <w:r w:rsidR="00AD33F1" w:rsidRPr="009F597B">
        <w:rPr>
          <w:rFonts w:ascii="Arial" w:hAnsi="Arial" w:cs="Arial"/>
          <w:b/>
          <w:sz w:val="20"/>
          <w:szCs w:val="20"/>
        </w:rPr>
        <w:t>менеджерам.</w:t>
      </w:r>
    </w:p>
    <w:p w:rsidR="00870577" w:rsidRPr="009F597B" w:rsidRDefault="00AD33F1" w:rsidP="009F597B">
      <w:pPr>
        <w:spacing w:after="0"/>
        <w:rPr>
          <w:rFonts w:ascii="Arial" w:hAnsi="Arial" w:cs="Arial"/>
          <w:sz w:val="20"/>
          <w:szCs w:val="20"/>
        </w:rPr>
      </w:pPr>
      <w:r w:rsidRPr="009F597B">
        <w:rPr>
          <w:rFonts w:ascii="Arial" w:hAnsi="Arial" w:cs="Arial"/>
          <w:sz w:val="20"/>
          <w:szCs w:val="20"/>
        </w:rPr>
        <w:t>* цена не включает налоги</w:t>
      </w:r>
      <w:r w:rsidR="009F597B" w:rsidRPr="009F597B">
        <w:rPr>
          <w:rFonts w:ascii="Arial" w:hAnsi="Arial" w:cs="Arial"/>
          <w:sz w:val="20"/>
          <w:szCs w:val="20"/>
        </w:rPr>
        <w:t xml:space="preserve"> (НДС, НСП и прочие косвенные налоги)</w:t>
      </w:r>
    </w:p>
    <w:p w:rsidR="009F7A47" w:rsidRPr="00740CE3" w:rsidRDefault="00A3067E" w:rsidP="006067F4">
      <w:pPr>
        <w:spacing w:after="0"/>
        <w:rPr>
          <w:rFonts w:ascii="Arial" w:hAnsi="Arial" w:cs="Arial"/>
          <w:b/>
        </w:rPr>
      </w:pPr>
      <w:r w:rsidRPr="00740CE3">
        <w:rPr>
          <w:rFonts w:ascii="Arial" w:hAnsi="Arial" w:cs="Arial"/>
          <w:b/>
        </w:rPr>
        <w:t>Техническая спецификация</w:t>
      </w: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2233"/>
        <w:gridCol w:w="199"/>
        <w:gridCol w:w="754"/>
        <w:gridCol w:w="1036"/>
        <w:gridCol w:w="1121"/>
        <w:gridCol w:w="294"/>
        <w:gridCol w:w="2086"/>
        <w:gridCol w:w="40"/>
        <w:gridCol w:w="646"/>
        <w:gridCol w:w="204"/>
        <w:gridCol w:w="1134"/>
        <w:gridCol w:w="1134"/>
      </w:tblGrid>
      <w:tr w:rsidR="009B0C79" w:rsidRPr="00AD345E" w:rsidTr="00420202">
        <w:tc>
          <w:tcPr>
            <w:tcW w:w="534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92D050"/>
          </w:tcPr>
          <w:p w:rsidR="009B0C79" w:rsidRPr="00763CA8" w:rsidRDefault="009B0C79">
            <w:pPr>
              <w:rPr>
                <w:rFonts w:ascii="Arial" w:hAnsi="Arial" w:cs="Arial"/>
                <w:b/>
                <w:sz w:val="18"/>
              </w:rPr>
            </w:pPr>
            <w:r w:rsidRPr="00763CA8">
              <w:rPr>
                <w:rFonts w:ascii="Arial" w:hAnsi="Arial" w:cs="Arial"/>
                <w:b/>
                <w:sz w:val="18"/>
              </w:rPr>
              <w:t>Номинальная мощность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B0C79" w:rsidRPr="00383DB8" w:rsidRDefault="009B0C7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92D050"/>
          </w:tcPr>
          <w:p w:rsidR="009B0C79" w:rsidRPr="00AD345E" w:rsidRDefault="009B0C79">
            <w:pPr>
              <w:rPr>
                <w:rFonts w:ascii="Arial" w:hAnsi="Arial" w:cs="Arial"/>
                <w:sz w:val="18"/>
              </w:rPr>
            </w:pPr>
            <w:r w:rsidRPr="00383DB8">
              <w:rPr>
                <w:rFonts w:ascii="Arial" w:hAnsi="Arial" w:cs="Arial"/>
                <w:b/>
                <w:sz w:val="18"/>
              </w:rPr>
              <w:t>Выходные характеристики</w:t>
            </w:r>
          </w:p>
        </w:tc>
      </w:tr>
      <w:tr w:rsidR="009B0C79" w:rsidRPr="00AD345E" w:rsidTr="009222E9">
        <w:tc>
          <w:tcPr>
            <w:tcW w:w="223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0C79" w:rsidRPr="00763CA8" w:rsidRDefault="009B0C7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0C79" w:rsidRPr="00763CA8" w:rsidRDefault="009B0C79" w:rsidP="00383DB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D345E">
              <w:rPr>
                <w:rFonts w:ascii="Arial" w:hAnsi="Arial" w:cs="Arial"/>
                <w:sz w:val="18"/>
              </w:rPr>
              <w:t>60В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0C79" w:rsidRPr="00763CA8" w:rsidRDefault="009B0C79" w:rsidP="00383DB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D345E">
              <w:rPr>
                <w:rFonts w:ascii="Arial" w:hAnsi="Arial" w:cs="Arial"/>
                <w:sz w:val="18"/>
              </w:rPr>
              <w:t>48В</w:t>
            </w:r>
          </w:p>
        </w:tc>
        <w:tc>
          <w:tcPr>
            <w:tcW w:w="11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0C79" w:rsidRPr="00763CA8" w:rsidRDefault="009B0C79" w:rsidP="00383DB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D345E">
              <w:rPr>
                <w:rFonts w:ascii="Arial" w:hAnsi="Arial" w:cs="Arial"/>
                <w:sz w:val="18"/>
              </w:rPr>
              <w:t>24В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B0C79" w:rsidRDefault="009B0C79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0C79" w:rsidRDefault="009B0C79" w:rsidP="004F23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Выходное напряжение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0C79" w:rsidRDefault="009B0C79" w:rsidP="004F237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60В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0C79" w:rsidRDefault="009B0C79" w:rsidP="004F237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48В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0C79" w:rsidRDefault="009B0C79" w:rsidP="004F237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24В</w:t>
            </w:r>
          </w:p>
        </w:tc>
      </w:tr>
      <w:tr w:rsidR="009B0C79" w:rsidRPr="00AD345E" w:rsidTr="00420202">
        <w:tc>
          <w:tcPr>
            <w:tcW w:w="223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0C79" w:rsidRPr="00AD345E" w:rsidRDefault="009B0C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модуль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0C79" w:rsidRPr="00AD345E" w:rsidRDefault="009B0C79" w:rsidP="00763CA8">
            <w:pPr>
              <w:jc w:val="center"/>
              <w:rPr>
                <w:rFonts w:ascii="Arial" w:hAnsi="Arial" w:cs="Arial"/>
                <w:sz w:val="18"/>
              </w:rPr>
            </w:pPr>
            <w:r w:rsidRPr="00AD345E">
              <w:rPr>
                <w:rFonts w:ascii="Arial" w:hAnsi="Arial" w:cs="Arial"/>
                <w:sz w:val="18"/>
              </w:rPr>
              <w:t>800Вт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0C79" w:rsidRPr="00AD345E" w:rsidRDefault="009B0C79" w:rsidP="004F237C">
            <w:pPr>
              <w:jc w:val="center"/>
              <w:rPr>
                <w:rFonts w:ascii="Arial" w:hAnsi="Arial" w:cs="Arial"/>
                <w:sz w:val="18"/>
              </w:rPr>
            </w:pPr>
            <w:r w:rsidRPr="00AD345E">
              <w:rPr>
                <w:rFonts w:ascii="Arial" w:hAnsi="Arial" w:cs="Arial"/>
                <w:sz w:val="18"/>
              </w:rPr>
              <w:t>800Вт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0C79" w:rsidRPr="00AD345E" w:rsidRDefault="009B0C79" w:rsidP="00763CA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Pr="00AD345E">
              <w:rPr>
                <w:rFonts w:ascii="Arial" w:hAnsi="Arial" w:cs="Arial"/>
                <w:sz w:val="18"/>
              </w:rPr>
              <w:t>00Вт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B0C79" w:rsidRDefault="009B0C79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0C79" w:rsidRDefault="009B0C79" w:rsidP="004F23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номинальное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0C79" w:rsidRDefault="009B0C79" w:rsidP="004F237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66,9В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0C79" w:rsidRDefault="009B0C79" w:rsidP="004F237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53,5В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0C79" w:rsidRDefault="009B0C79" w:rsidP="004F237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26,8В</w:t>
            </w:r>
          </w:p>
        </w:tc>
      </w:tr>
      <w:tr w:rsidR="009B0C79" w:rsidRPr="00AD345E" w:rsidTr="00420202">
        <w:tc>
          <w:tcPr>
            <w:tcW w:w="2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B0C79" w:rsidRPr="00AD345E" w:rsidRDefault="009B0C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модуля</w:t>
            </w:r>
          </w:p>
        </w:tc>
        <w:tc>
          <w:tcPr>
            <w:tcW w:w="95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B0C79" w:rsidRPr="00AD345E" w:rsidRDefault="009B0C79" w:rsidP="00763CA8">
            <w:pPr>
              <w:jc w:val="center"/>
              <w:rPr>
                <w:rFonts w:ascii="Arial" w:hAnsi="Arial" w:cs="Arial"/>
                <w:sz w:val="18"/>
              </w:rPr>
            </w:pPr>
            <w:r w:rsidRPr="00AD345E">
              <w:rPr>
                <w:rFonts w:ascii="Arial" w:hAnsi="Arial" w:cs="Arial"/>
                <w:sz w:val="18"/>
              </w:rPr>
              <w:t>1600Вт</w:t>
            </w:r>
          </w:p>
        </w:tc>
        <w:tc>
          <w:tcPr>
            <w:tcW w:w="10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B0C79" w:rsidRPr="00AD345E" w:rsidRDefault="009B0C79" w:rsidP="004F237C">
            <w:pPr>
              <w:jc w:val="center"/>
              <w:rPr>
                <w:rFonts w:ascii="Arial" w:hAnsi="Arial" w:cs="Arial"/>
                <w:sz w:val="18"/>
              </w:rPr>
            </w:pPr>
            <w:r w:rsidRPr="00AD345E">
              <w:rPr>
                <w:rFonts w:ascii="Arial" w:hAnsi="Arial" w:cs="Arial"/>
                <w:sz w:val="18"/>
              </w:rPr>
              <w:t>1600Вт</w:t>
            </w: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B0C79" w:rsidRPr="00AD345E" w:rsidRDefault="009B0C79" w:rsidP="00763CA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Pr="00AD345E">
              <w:rPr>
                <w:rFonts w:ascii="Arial" w:hAnsi="Arial" w:cs="Arial"/>
                <w:sz w:val="18"/>
              </w:rPr>
              <w:t>00Вт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B0C79" w:rsidRDefault="009B0C79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B0C79" w:rsidRDefault="009B0C79" w:rsidP="004F23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диапазон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B0C79" w:rsidRDefault="009B0C79" w:rsidP="004F237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54-72В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B0C79" w:rsidRDefault="009B0C79" w:rsidP="004F237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43,2-57,6В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B0C79" w:rsidRDefault="009B0C79" w:rsidP="004F237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21,6-28,8В</w:t>
            </w:r>
          </w:p>
        </w:tc>
      </w:tr>
      <w:tr w:rsidR="009B0C79" w:rsidRPr="00AD345E" w:rsidTr="001F7EC4">
        <w:tc>
          <w:tcPr>
            <w:tcW w:w="2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B0C79" w:rsidRPr="00AD345E" w:rsidRDefault="009B0C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модуля</w:t>
            </w:r>
          </w:p>
        </w:tc>
        <w:tc>
          <w:tcPr>
            <w:tcW w:w="95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B0C79" w:rsidRPr="00AD345E" w:rsidRDefault="009B0C79" w:rsidP="00763CA8">
            <w:pPr>
              <w:jc w:val="center"/>
              <w:rPr>
                <w:rFonts w:ascii="Arial" w:hAnsi="Arial" w:cs="Arial"/>
                <w:sz w:val="18"/>
              </w:rPr>
            </w:pPr>
            <w:r w:rsidRPr="00AD345E">
              <w:rPr>
                <w:rFonts w:ascii="Arial" w:hAnsi="Arial" w:cs="Arial"/>
                <w:sz w:val="18"/>
              </w:rPr>
              <w:t>2400Вт</w:t>
            </w:r>
          </w:p>
        </w:tc>
        <w:tc>
          <w:tcPr>
            <w:tcW w:w="10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B0C79" w:rsidRPr="00AD345E" w:rsidRDefault="009B0C79" w:rsidP="004F237C">
            <w:pPr>
              <w:jc w:val="center"/>
              <w:rPr>
                <w:rFonts w:ascii="Arial" w:hAnsi="Arial" w:cs="Arial"/>
                <w:sz w:val="18"/>
              </w:rPr>
            </w:pPr>
            <w:r w:rsidRPr="00AD345E">
              <w:rPr>
                <w:rFonts w:ascii="Arial" w:hAnsi="Arial" w:cs="Arial"/>
                <w:sz w:val="18"/>
              </w:rPr>
              <w:t>2400Вт</w:t>
            </w: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B0C79" w:rsidRPr="00AD345E" w:rsidRDefault="009B0C79" w:rsidP="00763CA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 w:rsidRPr="00AD345E">
              <w:rPr>
                <w:rFonts w:ascii="Arial" w:hAnsi="Arial" w:cs="Arial"/>
                <w:sz w:val="18"/>
              </w:rPr>
              <w:t>00Вт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B0C79" w:rsidRDefault="009B0C79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B0C79" w:rsidRDefault="009B0C79" w:rsidP="004F23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Точность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B0C79" w:rsidRDefault="009B0C79" w:rsidP="004F237C">
            <w:pPr>
              <w:jc w:val="center"/>
              <w:rPr>
                <w:rFonts w:ascii="Arial" w:hAnsi="Arial" w:cs="Arial"/>
                <w:sz w:val="18"/>
              </w:rPr>
            </w:pPr>
            <w:r w:rsidRPr="00823913">
              <w:rPr>
                <w:rFonts w:ascii="Arial" w:hAnsi="Arial" w:cs="Arial"/>
                <w:sz w:val="18"/>
              </w:rPr>
              <w:t>±0,1</w:t>
            </w:r>
            <w:r>
              <w:rPr>
                <w:rFonts w:ascii="Arial" w:hAnsi="Arial" w:cs="Arial"/>
                <w:sz w:val="18"/>
              </w:rPr>
              <w:t>В</w:t>
            </w:r>
          </w:p>
        </w:tc>
      </w:tr>
      <w:tr w:rsidR="001F7EC4" w:rsidRPr="00AD345E" w:rsidTr="001F7EC4">
        <w:tc>
          <w:tcPr>
            <w:tcW w:w="223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5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Pr="00AD345E" w:rsidRDefault="001F7EC4" w:rsidP="00763CA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Pr="00AD345E" w:rsidRDefault="001F7EC4" w:rsidP="004F237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Default="001F7EC4" w:rsidP="00763CA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1F7EC4" w:rsidRDefault="001F7EC4" w:rsidP="006F4E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Сумм. нестабильность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1F7EC4" w:rsidRDefault="001F7EC4" w:rsidP="006F4EC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±0,5%</w:t>
            </w:r>
          </w:p>
        </w:tc>
      </w:tr>
      <w:tr w:rsidR="001F7EC4" w:rsidRPr="00AD345E" w:rsidTr="001F7EC4">
        <w:tc>
          <w:tcPr>
            <w:tcW w:w="534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92D050"/>
          </w:tcPr>
          <w:p w:rsidR="001F7EC4" w:rsidRPr="00763CA8" w:rsidRDefault="001F7EC4">
            <w:pPr>
              <w:rPr>
                <w:rFonts w:ascii="Arial" w:hAnsi="Arial" w:cs="Arial"/>
                <w:b/>
                <w:sz w:val="18"/>
              </w:rPr>
            </w:pPr>
            <w:r w:rsidRPr="00763CA8">
              <w:rPr>
                <w:rFonts w:ascii="Arial" w:hAnsi="Arial" w:cs="Arial"/>
                <w:b/>
                <w:sz w:val="18"/>
              </w:rPr>
              <w:t>Общие характеристики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1767A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EC4" w:rsidRDefault="001F7EC4" w:rsidP="001767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Пульсации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EC4" w:rsidRDefault="001F7EC4" w:rsidP="004F237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F7EC4" w:rsidRPr="00AD345E" w:rsidTr="001F7EC4">
        <w:tc>
          <w:tcPr>
            <w:tcW w:w="223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>
            <w:pPr>
              <w:rPr>
                <w:rFonts w:ascii="Arial" w:hAnsi="Arial" w:cs="Arial"/>
                <w:sz w:val="18"/>
              </w:rPr>
            </w:pPr>
            <w:r w:rsidRPr="00AD345E">
              <w:rPr>
                <w:rFonts w:ascii="Arial" w:hAnsi="Arial" w:cs="Arial"/>
                <w:sz w:val="18"/>
              </w:rPr>
              <w:t>КПД</w:t>
            </w:r>
            <w:r w:rsidRPr="001767AD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 xml:space="preserve"> по ТУ</w:t>
            </w:r>
          </w:p>
        </w:tc>
        <w:tc>
          <w:tcPr>
            <w:tcW w:w="953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1F7EC4" w:rsidRPr="001767AD" w:rsidRDefault="001F7EC4" w:rsidP="00763CA8">
            <w:pPr>
              <w:jc w:val="center"/>
              <w:rPr>
                <w:rFonts w:ascii="Arial" w:hAnsi="Arial" w:cs="Arial"/>
                <w:sz w:val="18"/>
              </w:rPr>
            </w:pPr>
            <w:r w:rsidRPr="001767AD">
              <w:rPr>
                <w:rFonts w:ascii="Arial" w:hAnsi="Arial" w:cs="Arial"/>
                <w:sz w:val="18"/>
              </w:rPr>
              <w:t>92%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1F7EC4" w:rsidRPr="001767AD" w:rsidRDefault="001F7EC4" w:rsidP="00763CA8">
            <w:pPr>
              <w:jc w:val="center"/>
              <w:rPr>
                <w:rFonts w:ascii="Arial" w:hAnsi="Arial" w:cs="Arial"/>
                <w:sz w:val="18"/>
              </w:rPr>
            </w:pPr>
            <w:r w:rsidRPr="001767AD">
              <w:rPr>
                <w:rFonts w:ascii="Arial" w:hAnsi="Arial" w:cs="Arial"/>
                <w:sz w:val="18"/>
              </w:rPr>
              <w:t>92%</w:t>
            </w:r>
          </w:p>
        </w:tc>
        <w:tc>
          <w:tcPr>
            <w:tcW w:w="112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1F7EC4" w:rsidRPr="001767AD" w:rsidRDefault="001F7EC4" w:rsidP="00763CA8">
            <w:pPr>
              <w:jc w:val="center"/>
              <w:rPr>
                <w:rFonts w:ascii="Arial" w:hAnsi="Arial" w:cs="Arial"/>
                <w:sz w:val="18"/>
              </w:rPr>
            </w:pPr>
            <w:r w:rsidRPr="001767AD">
              <w:rPr>
                <w:rFonts w:ascii="Arial" w:hAnsi="Arial" w:cs="Arial"/>
                <w:sz w:val="18"/>
              </w:rPr>
              <w:t>91%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72752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EC4" w:rsidRDefault="001F7EC4" w:rsidP="007275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до 300Гц</w:t>
            </w:r>
          </w:p>
        </w:tc>
        <w:tc>
          <w:tcPr>
            <w:tcW w:w="3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EC4" w:rsidRDefault="001F7EC4" w:rsidP="001F7EC4">
            <w:pPr>
              <w:jc w:val="center"/>
              <w:rPr>
                <w:rFonts w:ascii="Arial" w:hAnsi="Arial" w:cs="Arial"/>
                <w:sz w:val="18"/>
              </w:rPr>
            </w:pPr>
            <w:r w:rsidRPr="001767AD">
              <w:rPr>
                <w:rFonts w:ascii="Arial" w:hAnsi="Arial" w:cs="Arial"/>
                <w:sz w:val="18"/>
              </w:rPr>
              <w:t>&lt;</w:t>
            </w:r>
            <w:r>
              <w:rPr>
                <w:rFonts w:ascii="Arial" w:hAnsi="Arial" w:cs="Arial"/>
                <w:sz w:val="18"/>
              </w:rPr>
              <w:t>50мВ</w:t>
            </w:r>
          </w:p>
        </w:tc>
      </w:tr>
      <w:tr w:rsidR="001F7EC4" w:rsidRPr="00AD345E" w:rsidTr="001F7EC4">
        <w:tc>
          <w:tcPr>
            <w:tcW w:w="2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Pr="001767AD" w:rsidRDefault="001F7E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КПД</w:t>
            </w:r>
            <w:r w:rsidRPr="001767AD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 xml:space="preserve"> по </w:t>
            </w:r>
            <w:r>
              <w:rPr>
                <w:rFonts w:ascii="Arial" w:hAnsi="Arial" w:cs="Arial"/>
                <w:sz w:val="18"/>
                <w:lang w:val="en-US"/>
              </w:rPr>
              <w:t>EPRI</w:t>
            </w:r>
            <w:r w:rsidRPr="001767AD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  <w:lang w:val="en-US"/>
              </w:rPr>
              <w:t>Ecova</w:t>
            </w:r>
          </w:p>
        </w:tc>
        <w:tc>
          <w:tcPr>
            <w:tcW w:w="95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Pr="001767AD" w:rsidRDefault="001F7EC4" w:rsidP="00763CA8">
            <w:pPr>
              <w:jc w:val="center"/>
              <w:rPr>
                <w:rFonts w:ascii="Arial" w:hAnsi="Arial" w:cs="Arial"/>
                <w:sz w:val="18"/>
              </w:rPr>
            </w:pPr>
            <w:r w:rsidRPr="001767AD">
              <w:rPr>
                <w:rFonts w:ascii="Arial" w:hAnsi="Arial" w:cs="Arial"/>
                <w:sz w:val="18"/>
              </w:rPr>
              <w:t>93%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1F7EC4" w:rsidRPr="001767AD" w:rsidRDefault="001F7EC4" w:rsidP="00763CA8">
            <w:pPr>
              <w:jc w:val="center"/>
              <w:rPr>
                <w:rFonts w:ascii="Arial" w:hAnsi="Arial" w:cs="Arial"/>
                <w:sz w:val="18"/>
              </w:rPr>
            </w:pPr>
            <w:r w:rsidRPr="001767AD">
              <w:rPr>
                <w:rFonts w:ascii="Arial" w:hAnsi="Arial" w:cs="Arial"/>
                <w:sz w:val="18"/>
              </w:rPr>
              <w:t>93%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1F7EC4" w:rsidRPr="001767AD" w:rsidRDefault="001F7EC4" w:rsidP="00763CA8">
            <w:pPr>
              <w:jc w:val="center"/>
              <w:rPr>
                <w:rFonts w:ascii="Arial" w:hAnsi="Arial" w:cs="Arial"/>
                <w:sz w:val="18"/>
              </w:rPr>
            </w:pPr>
            <w:r w:rsidRPr="001767AD">
              <w:rPr>
                <w:rFonts w:ascii="Arial" w:hAnsi="Arial" w:cs="Arial"/>
                <w:sz w:val="18"/>
              </w:rPr>
              <w:t>91.5%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- 300Гц-150кГц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EC4" w:rsidRDefault="001F7EC4" w:rsidP="004F237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US"/>
              </w:rPr>
              <w:t>&lt;</w:t>
            </w:r>
            <w:r>
              <w:rPr>
                <w:rFonts w:ascii="Arial" w:hAnsi="Arial" w:cs="Arial"/>
                <w:sz w:val="18"/>
              </w:rPr>
              <w:t>7мВ</w:t>
            </w:r>
          </w:p>
        </w:tc>
      </w:tr>
      <w:tr w:rsidR="001F7EC4" w:rsidRPr="00AD345E" w:rsidTr="001F7EC4">
        <w:tc>
          <w:tcPr>
            <w:tcW w:w="223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Default="001F7EC4" w:rsidP="009222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Входной коэффициент</w:t>
            </w:r>
          </w:p>
        </w:tc>
        <w:tc>
          <w:tcPr>
            <w:tcW w:w="3110" w:type="dxa"/>
            <w:gridSpan w:val="4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1F7EC4" w:rsidRPr="001767AD" w:rsidRDefault="001F7EC4" w:rsidP="00EF4C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0,99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сумм. 25Гц-150кГц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1F7EC4" w:rsidRDefault="001F7EC4" w:rsidP="004F237C">
            <w:pPr>
              <w:jc w:val="center"/>
              <w:rPr>
                <w:rFonts w:ascii="Arial" w:hAnsi="Arial" w:cs="Arial"/>
                <w:sz w:val="18"/>
              </w:rPr>
            </w:pPr>
            <w:r w:rsidRPr="009222E9">
              <w:rPr>
                <w:rFonts w:ascii="Arial" w:hAnsi="Arial" w:cs="Arial"/>
                <w:sz w:val="18"/>
              </w:rPr>
              <w:t>&lt;</w:t>
            </w:r>
            <w:r>
              <w:rPr>
                <w:rFonts w:ascii="Arial" w:hAnsi="Arial" w:cs="Arial"/>
                <w:sz w:val="18"/>
              </w:rPr>
              <w:t>50мВ</w:t>
            </w:r>
          </w:p>
        </w:tc>
      </w:tr>
      <w:tr w:rsidR="001F7EC4" w:rsidRPr="00AD345E" w:rsidTr="00420202">
        <w:tc>
          <w:tcPr>
            <w:tcW w:w="223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мощности</w:t>
            </w:r>
          </w:p>
        </w:tc>
        <w:tc>
          <w:tcPr>
            <w:tcW w:w="3110" w:type="dxa"/>
            <w:gridSpan w:val="4"/>
            <w:vMerge/>
            <w:tcBorders>
              <w:left w:val="nil"/>
              <w:bottom w:val="single" w:sz="2" w:space="0" w:color="auto"/>
              <w:right w:val="nil"/>
            </w:tcBorders>
          </w:tcPr>
          <w:p w:rsidR="001F7EC4" w:rsidRPr="001767AD" w:rsidRDefault="001F7EC4" w:rsidP="00763CA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псофометрические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F7EC4" w:rsidRDefault="001F7EC4" w:rsidP="004F237C">
            <w:pPr>
              <w:jc w:val="center"/>
              <w:rPr>
                <w:rFonts w:ascii="Arial" w:hAnsi="Arial" w:cs="Arial"/>
                <w:sz w:val="18"/>
              </w:rPr>
            </w:pPr>
            <w:r w:rsidRPr="009222E9">
              <w:rPr>
                <w:rFonts w:ascii="Arial" w:hAnsi="Arial" w:cs="Arial"/>
                <w:sz w:val="18"/>
              </w:rPr>
              <w:t>&lt;</w:t>
            </w:r>
            <w:r>
              <w:rPr>
                <w:rFonts w:ascii="Arial" w:hAnsi="Arial" w:cs="Arial"/>
                <w:sz w:val="18"/>
              </w:rPr>
              <w:t>2мВ</w:t>
            </w:r>
          </w:p>
        </w:tc>
      </w:tr>
      <w:tr w:rsidR="001F7EC4" w:rsidRPr="00AD345E" w:rsidTr="00203776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EC4" w:rsidRPr="001767AD" w:rsidRDefault="001F7EC4" w:rsidP="00763CA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F7EC4" w:rsidRPr="001767AD" w:rsidRDefault="001F7EC4" w:rsidP="00763CA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1F7EC4" w:rsidRPr="001767AD" w:rsidRDefault="001F7EC4" w:rsidP="00763CA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EC4" w:rsidRPr="009B0C79" w:rsidRDefault="001F7EC4" w:rsidP="004F237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F7EC4" w:rsidRPr="00AD345E" w:rsidTr="00203776">
        <w:tc>
          <w:tcPr>
            <w:tcW w:w="534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92D050"/>
          </w:tcPr>
          <w:p w:rsidR="001F7EC4" w:rsidRPr="00763CA8" w:rsidRDefault="001F7EC4" w:rsidP="00763CA8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763CA8">
              <w:rPr>
                <w:rFonts w:ascii="Arial" w:hAnsi="Arial" w:cs="Arial"/>
                <w:b/>
                <w:sz w:val="18"/>
              </w:rPr>
              <w:t>Входные характеристики</w:t>
            </w:r>
            <w:r w:rsidRPr="00763CA8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1767A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92D050"/>
          </w:tcPr>
          <w:p w:rsidR="001F7EC4" w:rsidRPr="001767AD" w:rsidRDefault="001F7EC4" w:rsidP="001767A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Распределение и подключения</w:t>
            </w:r>
          </w:p>
        </w:tc>
      </w:tr>
      <w:tr w:rsidR="001F7EC4" w:rsidRPr="008E3E03" w:rsidTr="00420202">
        <w:tc>
          <w:tcPr>
            <w:tcW w:w="223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Вход</w:t>
            </w:r>
          </w:p>
        </w:tc>
        <w:tc>
          <w:tcPr>
            <w:tcW w:w="3110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1F7EC4" w:rsidRPr="00763CA8" w:rsidRDefault="001F7EC4" w:rsidP="0076793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1Ф или 3Ф + </w:t>
            </w:r>
            <w:r>
              <w:rPr>
                <w:rFonts w:ascii="Arial" w:hAnsi="Arial" w:cs="Arial"/>
                <w:sz w:val="18"/>
                <w:lang w:val="en-US"/>
              </w:rPr>
              <w:t>N</w:t>
            </w:r>
            <w:r w:rsidRPr="00763CA8">
              <w:rPr>
                <w:rFonts w:ascii="Arial" w:hAnsi="Arial" w:cs="Arial"/>
                <w:sz w:val="18"/>
              </w:rPr>
              <w:t xml:space="preserve"> + </w:t>
            </w:r>
            <w:r>
              <w:rPr>
                <w:rFonts w:ascii="Arial" w:hAnsi="Arial" w:cs="Arial"/>
                <w:sz w:val="18"/>
                <w:lang w:val="en-US"/>
              </w:rPr>
              <w:t>PE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Вход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Pr="008E3E03" w:rsidRDefault="001F7EC4" w:rsidP="00D50CD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Разъемы</w:t>
            </w:r>
            <w:r w:rsidRPr="008E3E0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Faston</w:t>
            </w:r>
            <w:r w:rsidRPr="008E3E0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L</w:t>
            </w:r>
            <w:r w:rsidRPr="008E3E0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  <w:lang w:val="en-US"/>
              </w:rPr>
              <w:t>N</w:t>
            </w:r>
            <w:r w:rsidRPr="008E3E0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  <w:lang w:val="en-US"/>
              </w:rPr>
              <w:t>PE</w:t>
            </w:r>
            <w:r>
              <w:rPr>
                <w:rFonts w:ascii="Arial" w:hAnsi="Arial" w:cs="Arial"/>
                <w:sz w:val="18"/>
              </w:rPr>
              <w:t xml:space="preserve"> (в </w:t>
            </w:r>
            <w:proofErr w:type="spellStart"/>
            <w:r>
              <w:rPr>
                <w:rFonts w:ascii="Arial" w:hAnsi="Arial" w:cs="Arial"/>
                <w:sz w:val="18"/>
              </w:rPr>
              <w:t>компл</w:t>
            </w:r>
            <w:proofErr w:type="spellEnd"/>
            <w:r>
              <w:rPr>
                <w:rFonts w:ascii="Arial" w:hAnsi="Arial" w:cs="Arial"/>
                <w:sz w:val="18"/>
              </w:rPr>
              <w:t>.)</w:t>
            </w:r>
          </w:p>
        </w:tc>
      </w:tr>
      <w:tr w:rsidR="001F7EC4" w:rsidRPr="008E3E03" w:rsidTr="00420202">
        <w:tc>
          <w:tcPr>
            <w:tcW w:w="223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Default="001F7EC4" w:rsidP="000B59C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176-300В (полн. мощность)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1F7EC4" w:rsidRDefault="001F7EC4" w:rsidP="009B0C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Батарея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Default="001F7EC4" w:rsidP="00D50CD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Pr="005059D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авт. </w:t>
            </w:r>
            <w:proofErr w:type="spellStart"/>
            <w:r>
              <w:rPr>
                <w:rFonts w:ascii="Arial" w:hAnsi="Arial" w:cs="Arial"/>
                <w:sz w:val="18"/>
              </w:rPr>
              <w:t>выкл</w:t>
            </w:r>
            <w:proofErr w:type="spellEnd"/>
            <w:r>
              <w:rPr>
                <w:rFonts w:ascii="Arial" w:hAnsi="Arial" w:cs="Arial"/>
                <w:sz w:val="18"/>
              </w:rPr>
              <w:t>, подключение через</w:t>
            </w:r>
          </w:p>
        </w:tc>
      </w:tr>
      <w:tr w:rsidR="001F7EC4" w:rsidRPr="00AD345E" w:rsidTr="00420202">
        <w:tc>
          <w:tcPr>
            <w:tcW w:w="243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Pr="00763CA8" w:rsidRDefault="001F7E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Диапазон </w:t>
            </w:r>
            <w:proofErr w:type="spellStart"/>
            <w:r>
              <w:rPr>
                <w:rFonts w:ascii="Arial" w:hAnsi="Arial" w:cs="Arial"/>
                <w:sz w:val="18"/>
              </w:rPr>
              <w:t>вх</w:t>
            </w:r>
            <w:proofErr w:type="spellEnd"/>
            <w:r>
              <w:rPr>
                <w:rFonts w:ascii="Arial" w:hAnsi="Arial" w:cs="Arial"/>
                <w:sz w:val="18"/>
              </w:rPr>
              <w:t>. напряжения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Default="001F7EC4" w:rsidP="000B59C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90-176В (</w:t>
            </w:r>
            <w:proofErr w:type="spellStart"/>
            <w:r>
              <w:rPr>
                <w:rFonts w:ascii="Arial" w:hAnsi="Arial" w:cs="Arial"/>
                <w:sz w:val="18"/>
              </w:rPr>
              <w:t>огранич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-е мощности) 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8E3E0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Pr="008E3E03" w:rsidRDefault="001F7EC4" w:rsidP="008E3E0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 w:rsidP="005059DE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клеммную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колодка до 16мм</w:t>
            </w:r>
            <w:r w:rsidRPr="008E3E03"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</w:tr>
      <w:tr w:rsidR="001F7EC4" w:rsidRPr="00AD345E" w:rsidTr="00420202">
        <w:tc>
          <w:tcPr>
            <w:tcW w:w="223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Default="001F7EC4" w:rsidP="00763CA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8E3E0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1F7EC4" w:rsidRPr="008E3E03" w:rsidRDefault="001F7EC4" w:rsidP="00420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Нагрузка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Default="001F7EC4" w:rsidP="002C222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5059D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авт. </w:t>
            </w:r>
            <w:proofErr w:type="spellStart"/>
            <w:r>
              <w:rPr>
                <w:rFonts w:ascii="Arial" w:hAnsi="Arial" w:cs="Arial"/>
                <w:sz w:val="18"/>
              </w:rPr>
              <w:t>выкл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или 6 </w:t>
            </w:r>
            <w:proofErr w:type="spellStart"/>
            <w:r>
              <w:rPr>
                <w:rFonts w:ascii="Arial" w:hAnsi="Arial" w:cs="Arial"/>
                <w:sz w:val="18"/>
              </w:rPr>
              <w:t>предохр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</w:rPr>
              <w:t>подкл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1F7EC4" w:rsidRPr="00AD345E" w:rsidTr="00420202">
        <w:tc>
          <w:tcPr>
            <w:tcW w:w="223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Диапазон частоты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Default="001F7EC4" w:rsidP="00763CA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47,5-52,5Гц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 w:rsidP="002E517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через клемм. колодку до 4мм</w:t>
            </w:r>
            <w:r w:rsidRPr="008E3E03"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</w:tr>
      <w:tr w:rsidR="001F7EC4" w:rsidRPr="00E2502E" w:rsidTr="00420202">
        <w:trPr>
          <w:trHeight w:val="70"/>
        </w:trPr>
        <w:tc>
          <w:tcPr>
            <w:tcW w:w="2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Защита от импульсных перенапряжений</w:t>
            </w:r>
          </w:p>
        </w:tc>
        <w:tc>
          <w:tcPr>
            <w:tcW w:w="311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7EC4" w:rsidRPr="00383DB8" w:rsidRDefault="001F7EC4" w:rsidP="001667A3">
            <w:pPr>
              <w:jc w:val="center"/>
              <w:rPr>
                <w:rFonts w:ascii="Arial" w:hAnsi="Arial" w:cs="Arial"/>
                <w:sz w:val="18"/>
              </w:rPr>
            </w:pPr>
            <w:r w:rsidRPr="00E2502E">
              <w:rPr>
                <w:rFonts w:ascii="Arial" w:hAnsi="Arial" w:cs="Arial"/>
                <w:sz w:val="18"/>
              </w:rPr>
              <w:t xml:space="preserve">Класс </w:t>
            </w:r>
            <w:r w:rsidRPr="00E2502E">
              <w:rPr>
                <w:rFonts w:ascii="Arial" w:hAnsi="Arial" w:cs="Arial"/>
                <w:sz w:val="18"/>
                <w:lang w:val="en-US"/>
              </w:rPr>
              <w:t>IV</w:t>
            </w:r>
            <w:r w:rsidRPr="00E2502E">
              <w:rPr>
                <w:rFonts w:ascii="Arial" w:hAnsi="Arial" w:cs="Arial"/>
                <w:sz w:val="18"/>
              </w:rPr>
              <w:t>: до 8кА при импульсе 8/20мкс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7EC4" w:rsidRPr="00AD345E" w:rsidRDefault="001F7EC4" w:rsidP="000B59C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Телеметрия и </w:t>
            </w:r>
            <w:proofErr w:type="spellStart"/>
            <w:r>
              <w:rPr>
                <w:rFonts w:ascii="Arial" w:hAnsi="Arial" w:cs="Arial"/>
                <w:sz w:val="18"/>
              </w:rPr>
              <w:t>подкл</w:t>
            </w:r>
            <w:proofErr w:type="spellEnd"/>
            <w:r>
              <w:rPr>
                <w:rFonts w:ascii="Arial" w:hAnsi="Arial" w:cs="Arial"/>
                <w:sz w:val="18"/>
              </w:rPr>
              <w:t>. внеш. датчиков ОПС**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7EC4" w:rsidRPr="00E2502E" w:rsidRDefault="001F7EC4" w:rsidP="00E250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Розетка</w:t>
            </w:r>
            <w:r w:rsidRPr="00E2502E">
              <w:rPr>
                <w:rFonts w:ascii="Arial" w:hAnsi="Arial" w:cs="Arial"/>
                <w:sz w:val="18"/>
              </w:rPr>
              <w:t xml:space="preserve"> 8</w:t>
            </w:r>
            <w:r w:rsidRPr="00E2502E">
              <w:rPr>
                <w:rFonts w:ascii="Arial" w:hAnsi="Arial" w:cs="Arial"/>
                <w:sz w:val="18"/>
                <w:lang w:val="en-US"/>
              </w:rPr>
              <w:t>EDGK</w:t>
            </w:r>
            <w:r w:rsidRPr="00E2502E">
              <w:rPr>
                <w:rFonts w:ascii="Arial" w:hAnsi="Arial" w:cs="Arial"/>
                <w:sz w:val="18"/>
              </w:rPr>
              <w:t>-2,5-09</w:t>
            </w:r>
            <w:r w:rsidRPr="00E2502E">
              <w:rPr>
                <w:rFonts w:ascii="Arial" w:hAnsi="Arial" w:cs="Arial"/>
                <w:sz w:val="18"/>
                <w:lang w:val="en-US"/>
              </w:rPr>
              <w:t>P</w:t>
            </w:r>
            <w:r w:rsidRPr="00E2502E">
              <w:rPr>
                <w:rFonts w:ascii="Arial" w:hAnsi="Arial" w:cs="Arial"/>
                <w:sz w:val="18"/>
              </w:rPr>
              <w:t>-11-01</w:t>
            </w:r>
            <w:r w:rsidRPr="00E2502E">
              <w:rPr>
                <w:rFonts w:ascii="Arial" w:hAnsi="Arial" w:cs="Arial"/>
                <w:sz w:val="18"/>
                <w:lang w:val="en-US"/>
              </w:rPr>
              <w:t>A</w:t>
            </w:r>
            <w:r w:rsidRPr="00E2502E">
              <w:rPr>
                <w:rFonts w:ascii="Arial" w:hAnsi="Arial" w:cs="Arial"/>
                <w:sz w:val="18"/>
              </w:rPr>
              <w:t>(</w:t>
            </w:r>
            <w:r w:rsidRPr="00E2502E">
              <w:rPr>
                <w:rFonts w:ascii="Arial" w:hAnsi="Arial" w:cs="Arial"/>
                <w:sz w:val="18"/>
                <w:lang w:val="en-US"/>
              </w:rPr>
              <w:t>H</w:t>
            </w:r>
            <w:r w:rsidRPr="00E2502E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(в комплекте)</w:t>
            </w:r>
          </w:p>
        </w:tc>
      </w:tr>
      <w:tr w:rsidR="001F7EC4" w:rsidRPr="00AD345E" w:rsidTr="00420202">
        <w:tc>
          <w:tcPr>
            <w:tcW w:w="2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Защита от длительных перенапряжений</w:t>
            </w:r>
          </w:p>
        </w:tc>
        <w:tc>
          <w:tcPr>
            <w:tcW w:w="311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7EC4" w:rsidRPr="00383DB8" w:rsidRDefault="001F7EC4" w:rsidP="00383DB8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83DB8">
              <w:rPr>
                <w:rFonts w:ascii="Arial" w:hAnsi="Arial" w:cs="Arial"/>
                <w:sz w:val="18"/>
              </w:rPr>
              <w:t>присутствует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7EC4" w:rsidRPr="00AD345E" w:rsidRDefault="001F7EC4" w:rsidP="00420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Термодатчик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7EC4" w:rsidRPr="008E3E03" w:rsidRDefault="001F7EC4" w:rsidP="00740CE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US"/>
              </w:rPr>
              <w:t>RJ-11 (</w:t>
            </w:r>
            <w:r>
              <w:rPr>
                <w:rFonts w:ascii="Arial" w:hAnsi="Arial" w:cs="Arial"/>
                <w:sz w:val="18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8"/>
              </w:rPr>
              <w:t>компл</w:t>
            </w:r>
            <w:proofErr w:type="spellEnd"/>
            <w:r>
              <w:rPr>
                <w:rFonts w:ascii="Arial" w:hAnsi="Arial" w:cs="Arial"/>
                <w:sz w:val="18"/>
              </w:rPr>
              <w:t>.)</w:t>
            </w:r>
          </w:p>
        </w:tc>
      </w:tr>
      <w:tr w:rsidR="001F7EC4" w:rsidRPr="00AD345E" w:rsidTr="00420202">
        <w:tc>
          <w:tcPr>
            <w:tcW w:w="2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Плавный пуск</w:t>
            </w:r>
          </w:p>
        </w:tc>
        <w:tc>
          <w:tcPr>
            <w:tcW w:w="311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7EC4" w:rsidRPr="00383DB8" w:rsidRDefault="001F7EC4" w:rsidP="00383DB8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83DB8">
              <w:rPr>
                <w:rFonts w:ascii="Arial" w:hAnsi="Arial" w:cs="Arial"/>
                <w:sz w:val="18"/>
              </w:rPr>
              <w:t>присутствует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Контроллер батареи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 w:rsidP="00D50CD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US"/>
              </w:rPr>
              <w:t>RJ-11 (</w:t>
            </w:r>
            <w:r>
              <w:rPr>
                <w:rFonts w:ascii="Arial" w:hAnsi="Arial" w:cs="Arial"/>
                <w:sz w:val="18"/>
              </w:rPr>
              <w:t>опция)</w:t>
            </w:r>
          </w:p>
        </w:tc>
      </w:tr>
      <w:tr w:rsidR="001F7EC4" w:rsidRPr="00AD345E" w:rsidTr="00420202">
        <w:tc>
          <w:tcPr>
            <w:tcW w:w="2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Автоматическое включение при восстановлении сети</w:t>
            </w:r>
          </w:p>
        </w:tc>
        <w:tc>
          <w:tcPr>
            <w:tcW w:w="311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7EC4" w:rsidRPr="00383DB8" w:rsidRDefault="001F7EC4" w:rsidP="00383DB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присутствует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9540F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7EC4" w:rsidRPr="00AD345E" w:rsidRDefault="001F7EC4" w:rsidP="009540F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Жгут измерения симметричности АКБ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7EC4" w:rsidRPr="00AD345E" w:rsidRDefault="001F7EC4" w:rsidP="009540F2">
            <w:pPr>
              <w:jc w:val="center"/>
              <w:rPr>
                <w:rFonts w:ascii="Arial" w:hAnsi="Arial" w:cs="Arial"/>
                <w:sz w:val="18"/>
              </w:rPr>
            </w:pPr>
            <w:r w:rsidRPr="00E2502E">
              <w:rPr>
                <w:rFonts w:ascii="Arial" w:hAnsi="Arial" w:cs="Arial"/>
                <w:sz w:val="18"/>
              </w:rPr>
              <w:t xml:space="preserve">Розетка 8EDGK-2,5-06P-11-01A(H) (в </w:t>
            </w:r>
            <w:proofErr w:type="spellStart"/>
            <w:r w:rsidRPr="00E2502E">
              <w:rPr>
                <w:rFonts w:ascii="Arial" w:hAnsi="Arial" w:cs="Arial"/>
                <w:sz w:val="18"/>
              </w:rPr>
              <w:t>компл</w:t>
            </w:r>
            <w:proofErr w:type="spellEnd"/>
            <w:r w:rsidRPr="00E2502E">
              <w:rPr>
                <w:rFonts w:ascii="Arial" w:hAnsi="Arial" w:cs="Arial"/>
                <w:sz w:val="18"/>
              </w:rPr>
              <w:t>.)</w:t>
            </w:r>
          </w:p>
        </w:tc>
      </w:tr>
      <w:tr w:rsidR="001F7EC4" w:rsidRPr="00AD345E" w:rsidTr="00420202">
        <w:tc>
          <w:tcPr>
            <w:tcW w:w="2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Pr="001767AD" w:rsidRDefault="001F7E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Токовая защита</w:t>
            </w:r>
          </w:p>
        </w:tc>
        <w:tc>
          <w:tcPr>
            <w:tcW w:w="311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7EC4" w:rsidRDefault="001F7EC4" w:rsidP="001767AD">
            <w:pPr>
              <w:jc w:val="center"/>
              <w:rPr>
                <w:rFonts w:ascii="Arial" w:hAnsi="Arial" w:cs="Arial"/>
                <w:sz w:val="18"/>
              </w:rPr>
            </w:pPr>
            <w:r w:rsidRPr="001767AD">
              <w:rPr>
                <w:rFonts w:ascii="Arial" w:hAnsi="Arial" w:cs="Arial"/>
                <w:sz w:val="18"/>
              </w:rPr>
              <w:t>Предохранители на входе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Интерфейсы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Pr="005059DE" w:rsidRDefault="001F7EC4" w:rsidP="00D50CD0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USB B, RJ-45</w:t>
            </w:r>
          </w:p>
        </w:tc>
      </w:tr>
      <w:tr w:rsidR="001F7EC4" w:rsidRPr="00AD345E" w:rsidTr="00203776">
        <w:tc>
          <w:tcPr>
            <w:tcW w:w="223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1F7EC4" w:rsidRPr="001767AD" w:rsidRDefault="001F7EC4" w:rsidP="001767A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Default="001F7EC4" w:rsidP="00D50CD0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1F7EC4" w:rsidRPr="00AD345E" w:rsidTr="00203776">
        <w:tc>
          <w:tcPr>
            <w:tcW w:w="534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92D050"/>
          </w:tcPr>
          <w:p w:rsidR="001F7EC4" w:rsidRDefault="001F7EC4" w:rsidP="00530104">
            <w:pPr>
              <w:rPr>
                <w:rFonts w:ascii="Arial" w:hAnsi="Arial" w:cs="Arial"/>
                <w:sz w:val="18"/>
              </w:rPr>
            </w:pPr>
            <w:r w:rsidRPr="001767AD">
              <w:rPr>
                <w:rFonts w:ascii="Arial" w:hAnsi="Arial" w:cs="Arial"/>
                <w:b/>
                <w:sz w:val="18"/>
              </w:rPr>
              <w:t>Контроль и управление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Pr="005059DE" w:rsidRDefault="001F7EC4" w:rsidP="005059D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92D050"/>
          </w:tcPr>
          <w:p w:rsidR="001F7EC4" w:rsidRPr="005059DE" w:rsidRDefault="001F7EC4" w:rsidP="005059DE">
            <w:pPr>
              <w:rPr>
                <w:rFonts w:ascii="Arial" w:hAnsi="Arial" w:cs="Arial"/>
                <w:b/>
                <w:sz w:val="18"/>
              </w:rPr>
            </w:pPr>
            <w:r w:rsidRPr="005059DE">
              <w:rPr>
                <w:rFonts w:ascii="Arial" w:hAnsi="Arial" w:cs="Arial"/>
                <w:b/>
                <w:sz w:val="18"/>
              </w:rPr>
              <w:t>Прочие характеристики</w:t>
            </w:r>
          </w:p>
        </w:tc>
      </w:tr>
      <w:tr w:rsidR="001F7EC4" w:rsidRPr="00AD345E" w:rsidTr="00203776">
        <w:tc>
          <w:tcPr>
            <w:tcW w:w="223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Местное управление</w:t>
            </w:r>
          </w:p>
        </w:tc>
        <w:tc>
          <w:tcPr>
            <w:tcW w:w="3110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1F7EC4" w:rsidRDefault="001F7EC4" w:rsidP="00763CA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Алфавитно-цифровая, ЖК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9E323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 w:rsidP="009E323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Габариты нетто/</w:t>
            </w:r>
            <w:proofErr w:type="spellStart"/>
            <w:r>
              <w:rPr>
                <w:rFonts w:ascii="Arial" w:hAnsi="Arial" w:cs="Arial"/>
                <w:sz w:val="18"/>
              </w:rPr>
              <w:t>брут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Pr="00E2502E" w:rsidRDefault="001F7EC4" w:rsidP="00E2502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E2502E">
              <w:rPr>
                <w:rFonts w:ascii="Arial" w:hAnsi="Arial" w:cs="Arial"/>
                <w:sz w:val="18"/>
              </w:rPr>
              <w:t>483х278х44,4 (1</w:t>
            </w:r>
            <w:r w:rsidRPr="00E2502E">
              <w:rPr>
                <w:rFonts w:ascii="Arial" w:hAnsi="Arial" w:cs="Arial"/>
                <w:sz w:val="18"/>
                <w:lang w:val="en-US"/>
              </w:rPr>
              <w:t>U)</w:t>
            </w:r>
            <w:r w:rsidRPr="00E2502E">
              <w:rPr>
                <w:rFonts w:ascii="Arial" w:hAnsi="Arial" w:cs="Arial"/>
                <w:sz w:val="18"/>
              </w:rPr>
              <w:t xml:space="preserve"> /</w:t>
            </w:r>
            <w:r w:rsidRPr="00E2502E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Pr="00E2502E">
              <w:rPr>
                <w:rFonts w:ascii="Arial" w:hAnsi="Arial" w:cs="Arial"/>
                <w:color w:val="FF0000"/>
                <w:sz w:val="18"/>
                <w:lang w:val="en-US"/>
              </w:rPr>
              <w:t>550x320x100</w:t>
            </w:r>
          </w:p>
        </w:tc>
      </w:tr>
      <w:tr w:rsidR="001F7EC4" w:rsidRPr="00AD345E" w:rsidTr="005B2920">
        <w:tc>
          <w:tcPr>
            <w:tcW w:w="2233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7EC4" w:rsidRDefault="001F7EC4" w:rsidP="009E323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Удаленное управление и сигнализация</w:t>
            </w:r>
          </w:p>
        </w:tc>
        <w:tc>
          <w:tcPr>
            <w:tcW w:w="311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Pr="00E2502E" w:rsidRDefault="001F7EC4" w:rsidP="00763CA8">
            <w:pPr>
              <w:jc w:val="center"/>
              <w:rPr>
                <w:rFonts w:ascii="Arial" w:hAnsi="Arial" w:cs="Arial"/>
                <w:sz w:val="18"/>
              </w:rPr>
            </w:pPr>
            <w:r w:rsidRPr="00E2502E">
              <w:rPr>
                <w:rFonts w:ascii="Arial" w:hAnsi="Arial" w:cs="Arial"/>
                <w:sz w:val="18"/>
              </w:rPr>
              <w:t xml:space="preserve">По интерфейсам </w:t>
            </w:r>
            <w:r w:rsidRPr="00E2502E">
              <w:rPr>
                <w:rFonts w:ascii="Arial" w:hAnsi="Arial" w:cs="Arial"/>
                <w:sz w:val="18"/>
                <w:lang w:val="en-US"/>
              </w:rPr>
              <w:t>RS</w:t>
            </w:r>
            <w:r w:rsidRPr="00E2502E">
              <w:rPr>
                <w:rFonts w:ascii="Arial" w:hAnsi="Arial" w:cs="Arial"/>
                <w:sz w:val="18"/>
              </w:rPr>
              <w:t xml:space="preserve">-485, </w:t>
            </w:r>
            <w:r w:rsidRPr="00E2502E">
              <w:rPr>
                <w:rFonts w:ascii="Arial" w:hAnsi="Arial" w:cs="Arial"/>
                <w:sz w:val="18"/>
                <w:lang w:val="en-US"/>
              </w:rPr>
              <w:t>USB</w:t>
            </w:r>
            <w:r w:rsidRPr="00E2502E">
              <w:rPr>
                <w:rFonts w:ascii="Arial" w:hAnsi="Arial" w:cs="Arial"/>
                <w:sz w:val="18"/>
              </w:rPr>
              <w:t>,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Вес нетто/брутто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Pr="00E2502E" w:rsidRDefault="001F7EC4" w:rsidP="00D50CD0">
            <w:pPr>
              <w:jc w:val="center"/>
              <w:rPr>
                <w:rFonts w:ascii="Arial" w:hAnsi="Arial" w:cs="Arial"/>
                <w:sz w:val="18"/>
              </w:rPr>
            </w:pPr>
            <w:r w:rsidRPr="000B59C0">
              <w:rPr>
                <w:rFonts w:ascii="Arial" w:hAnsi="Arial" w:cs="Arial"/>
                <w:color w:val="FF0000"/>
                <w:sz w:val="18"/>
              </w:rPr>
              <w:t>10/20кг</w:t>
            </w:r>
          </w:p>
        </w:tc>
      </w:tr>
      <w:tr w:rsidR="001F7EC4" w:rsidRPr="00AD345E" w:rsidTr="005B2920">
        <w:tc>
          <w:tcPr>
            <w:tcW w:w="2233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Pr="00E2502E" w:rsidRDefault="001F7EC4" w:rsidP="009E323F">
            <w:pPr>
              <w:jc w:val="center"/>
              <w:rPr>
                <w:rFonts w:ascii="Arial" w:hAnsi="Arial" w:cs="Arial"/>
                <w:sz w:val="18"/>
              </w:rPr>
            </w:pPr>
            <w:r w:rsidRPr="00E2502E">
              <w:rPr>
                <w:rFonts w:ascii="Arial" w:hAnsi="Arial" w:cs="Arial"/>
                <w:sz w:val="18"/>
              </w:rPr>
              <w:t>«сухие контакты»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Температура рабочая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Pr="005059DE" w:rsidRDefault="001F7EC4" w:rsidP="004F237C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-40…+40°С</w:t>
            </w:r>
          </w:p>
        </w:tc>
      </w:tr>
      <w:tr w:rsidR="001F7EC4" w:rsidRPr="00AD345E" w:rsidTr="005B2920">
        <w:tc>
          <w:tcPr>
            <w:tcW w:w="2233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Pr="00530104" w:rsidRDefault="001F7EC4" w:rsidP="005059DE">
            <w:pPr>
              <w:jc w:val="center"/>
              <w:rPr>
                <w:rFonts w:ascii="Arial" w:hAnsi="Arial" w:cs="Arial"/>
                <w:sz w:val="18"/>
              </w:rPr>
            </w:pPr>
            <w:r w:rsidRPr="00E2502E">
              <w:rPr>
                <w:rFonts w:ascii="Arial" w:hAnsi="Arial" w:cs="Arial"/>
                <w:sz w:val="18"/>
              </w:rPr>
              <w:t xml:space="preserve">Опции: </w:t>
            </w:r>
            <w:r w:rsidRPr="00E2502E">
              <w:rPr>
                <w:rFonts w:ascii="Arial" w:hAnsi="Arial" w:cs="Arial"/>
                <w:sz w:val="18"/>
                <w:lang w:val="en-US"/>
              </w:rPr>
              <w:t>RS</w:t>
            </w:r>
            <w:r w:rsidRPr="00E2502E">
              <w:rPr>
                <w:rFonts w:ascii="Arial" w:hAnsi="Arial" w:cs="Arial"/>
                <w:sz w:val="18"/>
              </w:rPr>
              <w:t>-232,</w:t>
            </w:r>
            <w:r w:rsidRPr="00E2502E">
              <w:rPr>
                <w:rFonts w:ascii="Arial" w:hAnsi="Arial" w:cs="Arial"/>
                <w:sz w:val="18"/>
                <w:lang w:val="en-US"/>
              </w:rPr>
              <w:t xml:space="preserve"> SNMP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9E323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 w:rsidP="009E323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Температура </w:t>
            </w:r>
            <w:proofErr w:type="spellStart"/>
            <w:r>
              <w:rPr>
                <w:rFonts w:ascii="Arial" w:hAnsi="Arial" w:cs="Arial"/>
                <w:sz w:val="18"/>
              </w:rPr>
              <w:t>хран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Pr="000B59C0" w:rsidRDefault="001F7EC4" w:rsidP="005B2920">
            <w:pPr>
              <w:jc w:val="center"/>
              <w:rPr>
                <w:rFonts w:ascii="Arial" w:hAnsi="Arial" w:cs="Arial"/>
                <w:sz w:val="18"/>
              </w:rPr>
            </w:pPr>
            <w:r w:rsidRPr="000B59C0">
              <w:rPr>
                <w:rFonts w:ascii="Arial" w:hAnsi="Arial" w:cs="Arial"/>
                <w:sz w:val="18"/>
              </w:rPr>
              <w:t>-50…+60°С</w:t>
            </w:r>
          </w:p>
        </w:tc>
      </w:tr>
      <w:tr w:rsidR="001F7EC4" w:rsidRPr="009E323F" w:rsidTr="005B2920">
        <w:tc>
          <w:tcPr>
            <w:tcW w:w="2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Местная сигнализация</w:t>
            </w:r>
          </w:p>
        </w:tc>
        <w:tc>
          <w:tcPr>
            <w:tcW w:w="311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Default="001F7EC4" w:rsidP="00763CA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Световая и звуковая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Акустический шум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Pr="000B59C0" w:rsidRDefault="001F7EC4" w:rsidP="000B59C0">
            <w:pPr>
              <w:jc w:val="center"/>
              <w:rPr>
                <w:rFonts w:ascii="Arial" w:hAnsi="Arial" w:cs="Arial"/>
                <w:sz w:val="18"/>
              </w:rPr>
            </w:pPr>
            <w:r w:rsidRPr="000B59C0">
              <w:rPr>
                <w:rFonts w:ascii="Arial" w:hAnsi="Arial" w:cs="Arial"/>
                <w:sz w:val="18"/>
                <w:lang w:val="en-US"/>
              </w:rPr>
              <w:t>&lt;</w:t>
            </w:r>
            <w:r>
              <w:rPr>
                <w:rFonts w:ascii="Arial" w:hAnsi="Arial" w:cs="Arial"/>
                <w:sz w:val="18"/>
              </w:rPr>
              <w:t>5</w:t>
            </w:r>
            <w:r w:rsidRPr="000B59C0">
              <w:rPr>
                <w:rFonts w:ascii="Arial" w:hAnsi="Arial" w:cs="Arial"/>
                <w:sz w:val="18"/>
              </w:rPr>
              <w:t>0дБ</w:t>
            </w:r>
          </w:p>
        </w:tc>
      </w:tr>
      <w:tr w:rsidR="001F7EC4" w:rsidRPr="00782923" w:rsidTr="005B2920">
        <w:tc>
          <w:tcPr>
            <w:tcW w:w="223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1F7EC4" w:rsidRDefault="001F7EC4" w:rsidP="008E3E0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Default="001F7EC4" w:rsidP="004F237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отключение нагрузки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Pr="00AD345E" w:rsidRDefault="001F7EC4" w:rsidP="005B292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Гальваническая 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Pr="005B2920" w:rsidRDefault="001F7EC4" w:rsidP="000B59C0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AC</w:t>
            </w:r>
            <w:r w:rsidRPr="00772A22">
              <w:rPr>
                <w:rFonts w:ascii="Arial" w:hAnsi="Arial" w:cs="Arial"/>
                <w:sz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lang w:val="en-US"/>
              </w:rPr>
              <w:t>DC</w:t>
            </w:r>
            <w:r w:rsidRPr="00772A22">
              <w:rPr>
                <w:rFonts w:ascii="Arial" w:hAnsi="Arial" w:cs="Arial"/>
                <w:sz w:val="18"/>
                <w:lang w:val="en-US"/>
              </w:rPr>
              <w:t>: 2</w:t>
            </w:r>
            <w:r>
              <w:rPr>
                <w:rFonts w:ascii="Arial" w:hAnsi="Arial" w:cs="Arial"/>
                <w:sz w:val="18"/>
              </w:rPr>
              <w:t>кВ</w:t>
            </w:r>
            <w:r>
              <w:rPr>
                <w:rFonts w:ascii="Arial" w:hAnsi="Arial" w:cs="Arial"/>
                <w:sz w:val="18"/>
                <w:lang w:val="en-US"/>
              </w:rPr>
              <w:t xml:space="preserve"> (rms)</w:t>
            </w:r>
            <w:r w:rsidRPr="00772A22">
              <w:rPr>
                <w:rFonts w:ascii="Arial" w:hAnsi="Arial" w:cs="Arial"/>
                <w:sz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lang w:val="en-US"/>
              </w:rPr>
              <w:t>AC</w:t>
            </w:r>
            <w:r w:rsidRPr="00772A22">
              <w:rPr>
                <w:rFonts w:ascii="Arial" w:hAnsi="Arial" w:cs="Arial"/>
                <w:sz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lang w:val="en-US"/>
              </w:rPr>
              <w:t>PE</w:t>
            </w:r>
            <w:r w:rsidRPr="00772A22">
              <w:rPr>
                <w:rFonts w:ascii="Arial" w:hAnsi="Arial" w:cs="Arial"/>
                <w:sz w:val="18"/>
                <w:lang w:val="en-US"/>
              </w:rPr>
              <w:t>: 1.5</w:t>
            </w:r>
            <w:r>
              <w:rPr>
                <w:rFonts w:ascii="Arial" w:hAnsi="Arial" w:cs="Arial"/>
                <w:sz w:val="18"/>
              </w:rPr>
              <w:t>кВ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</w:tr>
      <w:tr w:rsidR="001F7EC4" w:rsidRPr="00782923" w:rsidTr="005B2920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EC4" w:rsidRPr="00772A22" w:rsidRDefault="001F7EC4" w:rsidP="008E3E0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Pr="005B2920" w:rsidRDefault="001F7EC4" w:rsidP="004F237C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отключение батареи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Pr="005B2920" w:rsidRDefault="001F7EC4" w:rsidP="004F237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Pr="005B2920" w:rsidRDefault="001F7EC4" w:rsidP="004F237C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изоляция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Pr="000B59C0" w:rsidRDefault="001F7EC4" w:rsidP="004F237C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(rms)</w:t>
            </w:r>
            <w:r w:rsidRPr="00772A22">
              <w:rPr>
                <w:rFonts w:ascii="Arial" w:hAnsi="Arial" w:cs="Arial"/>
                <w:sz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lang w:val="en-US"/>
              </w:rPr>
              <w:t>DC</w:t>
            </w:r>
            <w:r w:rsidRPr="00772A22">
              <w:rPr>
                <w:rFonts w:ascii="Arial" w:hAnsi="Arial" w:cs="Arial"/>
                <w:sz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lang w:val="en-US"/>
              </w:rPr>
              <w:t>PE</w:t>
            </w:r>
            <w:r w:rsidRPr="00772A22">
              <w:rPr>
                <w:rFonts w:ascii="Arial" w:hAnsi="Arial" w:cs="Arial"/>
                <w:sz w:val="18"/>
                <w:lang w:val="en-US"/>
              </w:rPr>
              <w:t>:</w:t>
            </w:r>
            <w:r w:rsidRPr="005B2920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0B59C0">
              <w:rPr>
                <w:rFonts w:ascii="Arial" w:hAnsi="Arial" w:cs="Arial"/>
                <w:sz w:val="18"/>
                <w:lang w:val="en-US"/>
              </w:rPr>
              <w:t>1.5</w:t>
            </w:r>
            <w:r>
              <w:rPr>
                <w:rFonts w:ascii="Arial" w:hAnsi="Arial" w:cs="Arial"/>
                <w:sz w:val="18"/>
              </w:rPr>
              <w:t>кВ</w:t>
            </w:r>
            <w:r>
              <w:rPr>
                <w:rFonts w:ascii="Arial" w:hAnsi="Arial" w:cs="Arial"/>
                <w:sz w:val="18"/>
                <w:lang w:val="en-US"/>
              </w:rPr>
              <w:t xml:space="preserve"> (rms)</w:t>
            </w:r>
          </w:p>
        </w:tc>
      </w:tr>
      <w:tr w:rsidR="001F7EC4" w:rsidRPr="00AD345E" w:rsidTr="00435055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EC4" w:rsidRPr="005B2920" w:rsidRDefault="001F7EC4" w:rsidP="008E3E0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Pr="00AD345E" w:rsidRDefault="001F7EC4" w:rsidP="00D410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разряд батареи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Pr="005B2920" w:rsidRDefault="001F7EC4" w:rsidP="004F237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Pr="009E323F" w:rsidRDefault="001F7EC4" w:rsidP="004F237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F7EC4" w:rsidRPr="00AD345E" w:rsidTr="00435055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Pr="00AD345E" w:rsidRDefault="001F7EC4" w:rsidP="00D410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авария батареи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92D050"/>
          </w:tcPr>
          <w:p w:rsidR="001F7EC4" w:rsidRPr="005B2920" w:rsidRDefault="001F7EC4">
            <w:pPr>
              <w:rPr>
                <w:rFonts w:ascii="Arial" w:hAnsi="Arial" w:cs="Arial"/>
                <w:b/>
                <w:sz w:val="18"/>
              </w:rPr>
            </w:pPr>
            <w:r w:rsidRPr="005B2920">
              <w:rPr>
                <w:rFonts w:ascii="Arial" w:hAnsi="Arial" w:cs="Arial"/>
                <w:b/>
                <w:sz w:val="18"/>
              </w:rPr>
              <w:t>Гарантия качества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92D050"/>
          </w:tcPr>
          <w:p w:rsidR="001F7EC4" w:rsidRPr="005B2920" w:rsidRDefault="001F7EC4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1F7EC4" w:rsidRPr="00AD345E" w:rsidTr="00435055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1F7EC4" w:rsidRPr="001767AD" w:rsidRDefault="001F7EC4" w:rsidP="004649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Pr="00AD345E" w:rsidRDefault="001F7EC4" w:rsidP="00D410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баланс напряжений АКБ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9E323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 w:rsidP="009E323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Гарантийный срок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1F7EC4" w:rsidRPr="000B59C0" w:rsidRDefault="001F7EC4" w:rsidP="005B292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2 </w:t>
            </w:r>
            <w:r>
              <w:rPr>
                <w:rFonts w:ascii="Arial" w:hAnsi="Arial" w:cs="Arial"/>
                <w:sz w:val="18"/>
              </w:rPr>
              <w:t>года</w:t>
            </w:r>
            <w:r>
              <w:rPr>
                <w:rFonts w:ascii="Arial" w:hAnsi="Arial" w:cs="Arial"/>
                <w:sz w:val="18"/>
                <w:lang w:val="en-US"/>
              </w:rPr>
              <w:t xml:space="preserve"> / </w:t>
            </w:r>
            <w:r w:rsidRPr="000B59C0">
              <w:rPr>
                <w:rFonts w:ascii="Arial" w:hAnsi="Arial" w:cs="Arial"/>
                <w:color w:val="FF0000"/>
                <w:sz w:val="18"/>
                <w:lang w:val="en-US"/>
              </w:rPr>
              <w:t xml:space="preserve">5 </w:t>
            </w:r>
            <w:r w:rsidRPr="000B59C0">
              <w:rPr>
                <w:rFonts w:ascii="Arial" w:hAnsi="Arial" w:cs="Arial"/>
                <w:color w:val="FF0000"/>
                <w:sz w:val="18"/>
              </w:rPr>
              <w:t>лет (опция)</w:t>
            </w:r>
          </w:p>
        </w:tc>
      </w:tr>
      <w:tr w:rsidR="001F7EC4" w:rsidRPr="00AD345E" w:rsidTr="005B2920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649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Pr="00AD345E" w:rsidRDefault="001F7EC4" w:rsidP="00D410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вых. </w:t>
            </w:r>
            <w:proofErr w:type="spellStart"/>
            <w:r>
              <w:rPr>
                <w:rFonts w:ascii="Arial" w:hAnsi="Arial" w:cs="Arial"/>
                <w:sz w:val="18"/>
              </w:rPr>
              <w:t>недо</w:t>
            </w:r>
            <w:proofErr w:type="spellEnd"/>
            <w:r>
              <w:rPr>
                <w:rFonts w:ascii="Arial" w:hAnsi="Arial" w:cs="Arial"/>
                <w:sz w:val="18"/>
              </w:rPr>
              <w:t>/перенапряжение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Срок службы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 w:rsidP="005B292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 лет</w:t>
            </w:r>
          </w:p>
        </w:tc>
      </w:tr>
      <w:tr w:rsidR="001F7EC4" w:rsidRPr="00AD345E" w:rsidTr="005B2920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7D5F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Диагностика состояний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Pr="00AD345E" w:rsidRDefault="001F7EC4" w:rsidP="00D410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температура выпрямителей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Наработка на отказ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 w:rsidP="005B292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200 000ч.</w:t>
            </w:r>
          </w:p>
        </w:tc>
      </w:tr>
      <w:tr w:rsidR="001F7EC4" w:rsidRPr="00AD345E" w:rsidTr="005B2920">
        <w:trPr>
          <w:trHeight w:val="70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7D5F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и измерение 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D410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температура помещения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Pr="005B2920" w:rsidRDefault="001F7EC4" w:rsidP="005B2920">
            <w:pPr>
              <w:rPr>
                <w:rFonts w:ascii="Arial" w:hAnsi="Arial" w:cs="Arial"/>
                <w:sz w:val="18"/>
              </w:rPr>
            </w:pPr>
            <w:r w:rsidRPr="005B2920">
              <w:rPr>
                <w:rFonts w:ascii="Arial" w:hAnsi="Arial" w:cs="Arial"/>
                <w:sz w:val="18"/>
              </w:rPr>
              <w:t xml:space="preserve">Среднее время до 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Pr="005B2920" w:rsidRDefault="001F7EC4" w:rsidP="005B292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F7EC4" w:rsidRPr="00AD345E" w:rsidTr="007D5FAB">
        <w:trPr>
          <w:trHeight w:val="70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82391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параметров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D410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авария термодатчика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EC4" w:rsidRPr="005B2920" w:rsidRDefault="001F7EC4" w:rsidP="005B2920">
            <w:pPr>
              <w:rPr>
                <w:rFonts w:ascii="Arial" w:hAnsi="Arial" w:cs="Arial"/>
                <w:sz w:val="18"/>
              </w:rPr>
            </w:pPr>
            <w:r w:rsidRPr="005B2920">
              <w:rPr>
                <w:rFonts w:ascii="Arial" w:hAnsi="Arial" w:cs="Arial"/>
                <w:sz w:val="18"/>
              </w:rPr>
              <w:t xml:space="preserve">восстановления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0B59C0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0B59C0">
              <w:rPr>
                <w:rFonts w:ascii="Arial" w:hAnsi="Arial" w:cs="Arial"/>
                <w:sz w:val="18"/>
                <w:lang w:val="en-US"/>
              </w:rPr>
              <w:t>&lt;</w:t>
            </w:r>
            <w:r>
              <w:rPr>
                <w:rFonts w:ascii="Arial" w:hAnsi="Arial" w:cs="Arial"/>
                <w:sz w:val="18"/>
              </w:rPr>
              <w:t>10</w:t>
            </w:r>
            <w:r w:rsidRPr="000B59C0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0B59C0">
              <w:rPr>
                <w:rFonts w:ascii="Arial" w:hAnsi="Arial" w:cs="Arial"/>
                <w:sz w:val="18"/>
              </w:rPr>
              <w:t>мин.</w:t>
            </w:r>
          </w:p>
        </w:tc>
      </w:tr>
      <w:tr w:rsidR="001F7EC4" w:rsidRPr="00AD345E" w:rsidTr="007D5FAB">
        <w:trPr>
          <w:trHeight w:val="70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82391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Pr="00AD345E" w:rsidRDefault="001F7EC4" w:rsidP="00D410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авария выпрямителя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Pr="005B2920" w:rsidRDefault="001F7E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р</w:t>
            </w:r>
            <w:r w:rsidRPr="005B2920">
              <w:rPr>
                <w:rFonts w:ascii="Arial" w:hAnsi="Arial" w:cs="Arial"/>
                <w:sz w:val="18"/>
              </w:rPr>
              <w:t>аботоспособности</w:t>
            </w:r>
            <w:r>
              <w:rPr>
                <w:rFonts w:ascii="Arial" w:hAnsi="Arial" w:cs="Arial"/>
                <w:sz w:val="18"/>
              </w:rPr>
              <w:t>***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Default="001F7EC4" w:rsidP="005B2920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1F7EC4" w:rsidRPr="00AD345E" w:rsidTr="007D5FAB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649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D410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ток заряда/разряда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1F7EC4" w:rsidRPr="00AD345E" w:rsidRDefault="001F7EC4" w:rsidP="007D5F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Соответствие </w:t>
            </w:r>
          </w:p>
          <w:p w:rsidR="001F7EC4" w:rsidRPr="00AD345E" w:rsidRDefault="001F7EC4" w:rsidP="007D5F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стандартам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Pr="00AD345E" w:rsidRDefault="001F7EC4" w:rsidP="0043505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ТР ТС 004/2011</w:t>
            </w:r>
          </w:p>
        </w:tc>
      </w:tr>
      <w:tr w:rsidR="001F7EC4" w:rsidRPr="00AD345E" w:rsidTr="007D5FAB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649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D4100E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вых</w:t>
            </w:r>
            <w:proofErr w:type="spellEnd"/>
            <w:r>
              <w:rPr>
                <w:rFonts w:ascii="Arial" w:hAnsi="Arial" w:cs="Arial"/>
                <w:sz w:val="18"/>
              </w:rPr>
              <w:t>. ток/напряжение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3505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ТР ТС 020/2011</w:t>
            </w:r>
          </w:p>
        </w:tc>
      </w:tr>
      <w:tr w:rsidR="001F7EC4" w:rsidRPr="00AD345E" w:rsidTr="00740CE3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649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D4100E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сработка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датчиков охраны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35055">
            <w:pPr>
              <w:jc w:val="center"/>
              <w:rPr>
                <w:rFonts w:ascii="Arial" w:hAnsi="Arial" w:cs="Arial"/>
                <w:sz w:val="18"/>
              </w:rPr>
            </w:pPr>
            <w:r w:rsidRPr="00F92F20">
              <w:rPr>
                <w:rFonts w:ascii="Arial" w:hAnsi="Arial" w:cs="Arial"/>
                <w:sz w:val="18"/>
              </w:rPr>
              <w:t>Правил</w:t>
            </w:r>
            <w:r>
              <w:rPr>
                <w:rFonts w:ascii="Arial" w:hAnsi="Arial" w:cs="Arial"/>
                <w:sz w:val="18"/>
              </w:rPr>
              <w:t>а</w:t>
            </w:r>
            <w:r w:rsidRPr="00F92F20">
              <w:rPr>
                <w:rFonts w:ascii="Arial" w:hAnsi="Arial" w:cs="Arial"/>
                <w:sz w:val="18"/>
              </w:rPr>
              <w:t xml:space="preserve"> применения</w:t>
            </w:r>
          </w:p>
        </w:tc>
      </w:tr>
      <w:tr w:rsidR="001F7EC4" w:rsidRPr="00AD345E" w:rsidTr="00740CE3">
        <w:tc>
          <w:tcPr>
            <w:tcW w:w="223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Default="001F7EC4" w:rsidP="004649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Default="001F7EC4" w:rsidP="00D4100E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сработка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датчиков пожара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35055">
            <w:pPr>
              <w:jc w:val="center"/>
              <w:rPr>
                <w:rFonts w:ascii="Arial" w:hAnsi="Arial" w:cs="Arial"/>
                <w:sz w:val="18"/>
              </w:rPr>
            </w:pPr>
            <w:r w:rsidRPr="00F92F20">
              <w:rPr>
                <w:rFonts w:ascii="Arial" w:hAnsi="Arial" w:cs="Arial"/>
                <w:sz w:val="18"/>
              </w:rPr>
              <w:t>оборудования электропитания</w:t>
            </w:r>
          </w:p>
        </w:tc>
      </w:tr>
      <w:tr w:rsidR="001F7EC4" w:rsidRPr="00AD345E" w:rsidTr="00740CE3">
        <w:tc>
          <w:tcPr>
            <w:tcW w:w="223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Default="001F7EC4" w:rsidP="004649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Default="001F7EC4" w:rsidP="004F237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от </w:t>
            </w:r>
            <w:proofErr w:type="spellStart"/>
            <w:r>
              <w:rPr>
                <w:rFonts w:ascii="Arial" w:hAnsi="Arial" w:cs="Arial"/>
                <w:sz w:val="18"/>
              </w:rPr>
              <w:t>недо</w:t>
            </w:r>
            <w:proofErr w:type="spellEnd"/>
            <w:r>
              <w:rPr>
                <w:rFonts w:ascii="Arial" w:hAnsi="Arial" w:cs="Arial"/>
                <w:sz w:val="18"/>
              </w:rPr>
              <w:t>/перенапряжения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35055">
            <w:pPr>
              <w:jc w:val="center"/>
              <w:rPr>
                <w:rFonts w:ascii="Arial" w:hAnsi="Arial" w:cs="Arial"/>
                <w:sz w:val="18"/>
              </w:rPr>
            </w:pPr>
            <w:r w:rsidRPr="00F92F20">
              <w:rPr>
                <w:rFonts w:ascii="Arial" w:hAnsi="Arial" w:cs="Arial"/>
                <w:sz w:val="18"/>
              </w:rPr>
              <w:t>средств связи</w:t>
            </w:r>
          </w:p>
        </w:tc>
      </w:tr>
      <w:tr w:rsidR="001F7EC4" w:rsidRPr="00AD345E" w:rsidTr="00EF4C23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EF4C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Прочие защиты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от перегрева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 w:rsidP="00435055">
            <w:pPr>
              <w:jc w:val="center"/>
              <w:rPr>
                <w:rFonts w:ascii="Arial" w:hAnsi="Arial" w:cs="Arial"/>
                <w:sz w:val="18"/>
              </w:rPr>
            </w:pPr>
            <w:r w:rsidRPr="00F92F20">
              <w:rPr>
                <w:rFonts w:ascii="Arial" w:hAnsi="Arial" w:cs="Arial"/>
                <w:sz w:val="18"/>
              </w:rPr>
              <w:t>ГОСТ 28601.2</w:t>
            </w:r>
            <w:r>
              <w:rPr>
                <w:rFonts w:ascii="Arial" w:hAnsi="Arial" w:cs="Arial"/>
                <w:sz w:val="18"/>
              </w:rPr>
              <w:t xml:space="preserve"> (МЭК 297-2)</w:t>
            </w:r>
          </w:p>
        </w:tc>
      </w:tr>
      <w:tr w:rsidR="001F7EC4" w:rsidRPr="00AD345E" w:rsidTr="00EF4C23"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EC4" w:rsidRDefault="001F7EC4" w:rsidP="004649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EC4" w:rsidRDefault="001F7EC4" w:rsidP="004F237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от перегрузки и КЗ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1F7EC4" w:rsidRPr="00AD345E" w:rsidRDefault="001F7EC4" w:rsidP="007D5F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Сертификаты и </w:t>
            </w:r>
          </w:p>
          <w:p w:rsidR="001F7EC4" w:rsidRPr="00AD345E" w:rsidRDefault="001F7EC4" w:rsidP="007D5F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декларации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Pr="001667A3" w:rsidRDefault="001F7EC4" w:rsidP="0043505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Декларация ЕАС</w:t>
            </w:r>
          </w:p>
        </w:tc>
      </w:tr>
      <w:tr w:rsidR="001F7EC4" w:rsidRPr="00AD345E" w:rsidTr="00EF4C23"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7EC4" w:rsidRDefault="001F7EC4" w:rsidP="004649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EC4" w:rsidRDefault="001F7EC4" w:rsidP="0034645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Горячая замена модулей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Pr="001667A3" w:rsidRDefault="001F7EC4" w:rsidP="0043505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Декларация Минсвязи</w:t>
            </w:r>
          </w:p>
        </w:tc>
      </w:tr>
      <w:tr w:rsidR="001F7EC4" w:rsidRPr="00AD345E" w:rsidTr="00EF4C23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649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Pr="00AD345E" w:rsidRDefault="001F7EC4" w:rsidP="0034645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Холодный пуск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Default="001F7EC4" w:rsidP="0043505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Сертификат </w:t>
            </w:r>
            <w:r w:rsidRPr="001667A3">
              <w:rPr>
                <w:rFonts w:ascii="Arial" w:hAnsi="Arial" w:cs="Arial"/>
                <w:sz w:val="18"/>
              </w:rPr>
              <w:t>ГОСТ Р ИСО9001</w:t>
            </w:r>
          </w:p>
        </w:tc>
      </w:tr>
      <w:tr w:rsidR="001F7EC4" w:rsidRPr="00AD345E" w:rsidTr="00EF4C23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649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34645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Автоматический заряд АБ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Default="001F7EC4" w:rsidP="004F237C">
            <w:pPr>
              <w:rPr>
                <w:rFonts w:ascii="Arial" w:hAnsi="Arial" w:cs="Arial"/>
                <w:sz w:val="18"/>
              </w:rPr>
            </w:pPr>
          </w:p>
        </w:tc>
      </w:tr>
      <w:tr w:rsidR="001F7EC4" w:rsidRPr="00AD345E" w:rsidTr="00435055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EC4" w:rsidRDefault="001F7EC4" w:rsidP="004649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Pr="00AD345E" w:rsidRDefault="001F7EC4" w:rsidP="0034645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Оптимизация КПД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Pr="00AD345E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92D050"/>
          </w:tcPr>
          <w:p w:rsidR="001F7EC4" w:rsidRPr="00C4490F" w:rsidRDefault="001F7EC4" w:rsidP="00C4490F">
            <w:pPr>
              <w:rPr>
                <w:rFonts w:ascii="Arial" w:hAnsi="Arial" w:cs="Arial"/>
                <w:b/>
                <w:sz w:val="18"/>
              </w:rPr>
            </w:pPr>
            <w:r w:rsidRPr="00C4490F">
              <w:rPr>
                <w:rFonts w:ascii="Arial" w:hAnsi="Arial" w:cs="Arial"/>
                <w:b/>
                <w:sz w:val="18"/>
              </w:rPr>
              <w:t>Критерии отнесения продукции к производимой в РФ</w:t>
            </w:r>
          </w:p>
        </w:tc>
      </w:tr>
      <w:tr w:rsidR="001F7EC4" w:rsidRPr="00AD345E" w:rsidTr="00435055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EC4" w:rsidRDefault="001F7EC4" w:rsidP="004649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Прочие функции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Pr="00AD345E" w:rsidRDefault="001F7EC4" w:rsidP="0034645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Протоколирование событий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Pr="00AD345E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1F7EC4" w:rsidRDefault="001F7E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Производитель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 w:rsidP="00F92F2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резидент РФ</w:t>
            </w:r>
          </w:p>
        </w:tc>
      </w:tr>
      <w:tr w:rsidR="001F7EC4" w:rsidRPr="00AD345E" w:rsidTr="00435055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EC4" w:rsidRDefault="001F7EC4" w:rsidP="004649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Pr="00AD345E" w:rsidRDefault="001F7EC4" w:rsidP="0034645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Измерение емкости АБ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Pr="00AD345E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7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Доля локального персонала</w:t>
            </w:r>
          </w:p>
        </w:tc>
        <w:tc>
          <w:tcPr>
            <w:tcW w:w="247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 w:rsidP="0043505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100%</w:t>
            </w:r>
          </w:p>
        </w:tc>
      </w:tr>
      <w:tr w:rsidR="001F7EC4" w:rsidRPr="00AD345E" w:rsidTr="00F12B8E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EC4" w:rsidRDefault="001F7EC4" w:rsidP="004649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EF4C2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Ограничение мощности при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Pr="00AD345E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72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Pr="00AD345E" w:rsidRDefault="001F7EC4" w:rsidP="0043505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Права на интеллектуальную</w:t>
            </w:r>
          </w:p>
        </w:tc>
        <w:tc>
          <w:tcPr>
            <w:tcW w:w="2472" w:type="dxa"/>
            <w:gridSpan w:val="3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1F7EC4" w:rsidRPr="00AD345E" w:rsidRDefault="001F7EC4" w:rsidP="0043505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исключительные</w:t>
            </w:r>
          </w:p>
        </w:tc>
      </w:tr>
      <w:tr w:rsidR="001F7EC4" w:rsidRPr="00AD345E" w:rsidTr="00EF4C23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4649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EC4" w:rsidRDefault="001F7EC4" w:rsidP="0034645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перегреве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Pr="00AD345E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 w:rsidP="0043505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собственность</w:t>
            </w:r>
          </w:p>
        </w:tc>
        <w:tc>
          <w:tcPr>
            <w:tcW w:w="2472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</w:tcPr>
          <w:p w:rsidR="001F7EC4" w:rsidRPr="00AD345E" w:rsidRDefault="001F7EC4">
            <w:pPr>
              <w:rPr>
                <w:rFonts w:ascii="Arial" w:hAnsi="Arial" w:cs="Arial"/>
                <w:sz w:val="18"/>
              </w:rPr>
            </w:pPr>
          </w:p>
        </w:tc>
      </w:tr>
      <w:tr w:rsidR="001F7EC4" w:rsidRPr="00AD345E" w:rsidTr="00EF4C23">
        <w:trPr>
          <w:trHeight w:val="50"/>
        </w:trPr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EC4" w:rsidRDefault="001F7EC4" w:rsidP="004649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EC4" w:rsidRDefault="001F7EC4" w:rsidP="0053010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Ограничение мощности при низком входном напряжении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Pr="00AD345E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7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F7EC4" w:rsidRPr="00AD345E" w:rsidRDefault="001F7EC4" w:rsidP="0043505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Доля материалов и компонентов пр-ва РФ</w:t>
            </w:r>
          </w:p>
        </w:tc>
        <w:tc>
          <w:tcPr>
            <w:tcW w:w="247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7EC4" w:rsidRPr="00AD345E" w:rsidRDefault="001F7EC4" w:rsidP="006067F4">
            <w:pPr>
              <w:rPr>
                <w:rFonts w:ascii="Arial" w:hAnsi="Arial" w:cs="Arial"/>
                <w:sz w:val="18"/>
              </w:rPr>
            </w:pPr>
            <w:r w:rsidRPr="001F7EC4">
              <w:rPr>
                <w:rFonts w:ascii="Arial" w:hAnsi="Arial" w:cs="Arial"/>
                <w:color w:val="FF0000"/>
                <w:sz w:val="18"/>
              </w:rPr>
              <w:t xml:space="preserve">           85%</w:t>
            </w:r>
          </w:p>
        </w:tc>
      </w:tr>
      <w:tr w:rsidR="001F7EC4" w:rsidRPr="00AD345E" w:rsidTr="00EF4C23"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EC4" w:rsidRDefault="001F7EC4" w:rsidP="004649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EC4" w:rsidRDefault="001F7EC4" w:rsidP="0053010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F7EC4" w:rsidRPr="00AD345E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Pr="00AD345E" w:rsidRDefault="001F7E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7EC4" w:rsidRPr="00AD345E" w:rsidRDefault="001F7EC4">
            <w:pPr>
              <w:rPr>
                <w:rFonts w:ascii="Arial" w:hAnsi="Arial" w:cs="Arial"/>
                <w:sz w:val="18"/>
              </w:rPr>
            </w:pPr>
          </w:p>
        </w:tc>
      </w:tr>
    </w:tbl>
    <w:p w:rsidR="006E2B61" w:rsidRDefault="00763CA8" w:rsidP="006E2B61">
      <w:pPr>
        <w:spacing w:after="0" w:line="240" w:lineRule="auto"/>
        <w:jc w:val="both"/>
        <w:rPr>
          <w:rFonts w:ascii="Arial" w:hAnsi="Arial" w:cs="Arial"/>
          <w:sz w:val="18"/>
        </w:rPr>
      </w:pPr>
      <w:r w:rsidRPr="00763CA8">
        <w:rPr>
          <w:rFonts w:ascii="Arial" w:hAnsi="Arial" w:cs="Arial"/>
          <w:sz w:val="18"/>
        </w:rPr>
        <w:t xml:space="preserve">* </w:t>
      </w:r>
      <w:r w:rsidR="00AD345E" w:rsidRPr="00763CA8">
        <w:rPr>
          <w:rFonts w:ascii="Arial" w:hAnsi="Arial" w:cs="Arial"/>
          <w:sz w:val="18"/>
        </w:rPr>
        <w:t>Методика измерения КПД из ТУ наиболее приближена к реальным условиям эксплуатации, методика</w:t>
      </w:r>
      <w:r w:rsidR="0072752E" w:rsidRPr="0072752E">
        <w:rPr>
          <w:rFonts w:ascii="Arial" w:hAnsi="Arial" w:cs="Arial"/>
          <w:sz w:val="18"/>
        </w:rPr>
        <w:t xml:space="preserve"> </w:t>
      </w:r>
      <w:r w:rsidR="0072752E">
        <w:rPr>
          <w:rFonts w:ascii="Arial" w:hAnsi="Arial" w:cs="Arial"/>
          <w:sz w:val="18"/>
          <w:lang w:val="en-US"/>
        </w:rPr>
        <w:t>EPRI</w:t>
      </w:r>
      <w:r w:rsidR="0072752E" w:rsidRPr="0072752E">
        <w:rPr>
          <w:rFonts w:ascii="Arial" w:hAnsi="Arial" w:cs="Arial"/>
          <w:sz w:val="18"/>
        </w:rPr>
        <w:t>/</w:t>
      </w:r>
      <w:r w:rsidR="0072752E">
        <w:rPr>
          <w:rFonts w:ascii="Arial" w:hAnsi="Arial" w:cs="Arial"/>
          <w:sz w:val="18"/>
          <w:lang w:val="en-US"/>
        </w:rPr>
        <w:t>Ecova</w:t>
      </w:r>
      <w:r w:rsidR="00AD345E" w:rsidRPr="00763CA8">
        <w:rPr>
          <w:rFonts w:ascii="Arial" w:hAnsi="Arial" w:cs="Arial"/>
          <w:sz w:val="18"/>
        </w:rPr>
        <w:t xml:space="preserve"> приближена к эталонным условиям эксплуатации</w:t>
      </w:r>
    </w:p>
    <w:p w:rsidR="000B59C0" w:rsidRDefault="000B59C0" w:rsidP="006E2B61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** </w:t>
      </w:r>
      <w:r w:rsidR="006E2B61">
        <w:rPr>
          <w:rFonts w:ascii="Arial" w:hAnsi="Arial" w:cs="Arial"/>
          <w:sz w:val="18"/>
        </w:rPr>
        <w:t xml:space="preserve">ОПС – охранно-пожарная сигнализация </w:t>
      </w:r>
    </w:p>
    <w:p w:rsidR="006E2B61" w:rsidRPr="00763CA8" w:rsidRDefault="006E2B61" w:rsidP="006E2B61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*** При наличии ЗИП</w:t>
      </w:r>
    </w:p>
    <w:sectPr w:rsidR="006E2B61" w:rsidRPr="00763CA8" w:rsidSect="001F7EC4">
      <w:footerReference w:type="default" r:id="rId10"/>
      <w:pgSz w:w="11906" w:h="16838"/>
      <w:pgMar w:top="720" w:right="424" w:bottom="720" w:left="720" w:header="708" w:footer="1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599" w:rsidRDefault="00881599" w:rsidP="009F597B">
      <w:pPr>
        <w:spacing w:after="0" w:line="240" w:lineRule="auto"/>
      </w:pPr>
      <w:r>
        <w:separator/>
      </w:r>
    </w:p>
  </w:endnote>
  <w:endnote w:type="continuationSeparator" w:id="0">
    <w:p w:rsidR="00881599" w:rsidRDefault="00881599" w:rsidP="009F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7B" w:rsidRDefault="009F597B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0D2901" wp14:editId="4EEB0F03">
              <wp:simplePos x="0" y="0"/>
              <wp:positionH relativeFrom="column">
                <wp:posOffset>3576320</wp:posOffset>
              </wp:positionH>
              <wp:positionV relativeFrom="paragraph">
                <wp:posOffset>90170</wp:posOffset>
              </wp:positionV>
              <wp:extent cx="2828925" cy="499745"/>
              <wp:effectExtent l="0" t="0" r="0" b="0"/>
              <wp:wrapNone/>
              <wp:docPr id="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499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67F4" w:rsidRPr="006067F4" w:rsidRDefault="009F597B" w:rsidP="009F597B">
                          <w:r w:rsidRPr="006067F4">
                            <w:t>+7</w:t>
                          </w:r>
                          <w:r w:rsidR="006067F4" w:rsidRPr="006067F4">
                            <w:t xml:space="preserve"> </w:t>
                          </w:r>
                          <w:r w:rsidRPr="006067F4">
                            <w:t>(843)</w:t>
                          </w:r>
                          <w:r w:rsidR="006067F4" w:rsidRPr="006067F4">
                            <w:t xml:space="preserve"> </w:t>
                          </w:r>
                          <w:r w:rsidRPr="006067F4">
                            <w:t>203-92-55</w:t>
                          </w:r>
                          <w:r w:rsidR="006067F4" w:rsidRPr="006067F4">
                            <w:t xml:space="preserve"> </w:t>
                          </w:r>
                          <w:r w:rsidRPr="006067F4">
                            <w:t>(доп.07) </w:t>
                          </w:r>
                          <w:r w:rsidR="006067F4" w:rsidRPr="006067F4">
                            <w:br/>
                          </w:r>
                          <w:hyperlink r:id="rId1" w:history="1">
                            <w:r w:rsidR="006067F4" w:rsidRPr="00A9150D">
                              <w:rPr>
                                <w:rStyle w:val="ab"/>
                              </w:rPr>
                              <w:t>zakaz@ibep.ru</w:t>
                            </w:r>
                          </w:hyperlink>
                          <w:r w:rsidR="006067F4">
                            <w:t xml:space="preserve"> </w:t>
                          </w:r>
                          <w:hyperlink r:id="rId2" w:history="1">
                            <w:r w:rsidR="006067F4" w:rsidRPr="00A9150D">
                              <w:rPr>
                                <w:rStyle w:val="ab"/>
                                <w:lang w:val="en-US"/>
                              </w:rPr>
                              <w:t>www.ibep.ru</w:t>
                            </w:r>
                          </w:hyperlink>
                          <w:r w:rsidR="006067F4">
                            <w:t xml:space="preserve"> </w:t>
                          </w:r>
                          <w:hyperlink r:id="rId3" w:history="1">
                            <w:r w:rsidR="006067F4" w:rsidRPr="00A9150D">
                              <w:rPr>
                                <w:rStyle w:val="ab"/>
                                <w:lang w:val="en-US"/>
                              </w:rPr>
                              <w:t>www.</w:t>
                            </w:r>
                            <w:r w:rsidR="006067F4" w:rsidRPr="00A9150D">
                              <w:rPr>
                                <w:rStyle w:val="ab"/>
                              </w:rPr>
                              <w:t>ибэп.рф</w:t>
                            </w:r>
                          </w:hyperlink>
                          <w:r w:rsidR="006067F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D290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1.6pt;margin-top:7.1pt;width:222.75pt;height:3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" filled="f" stroked="f">
              <v:textbox>
                <w:txbxContent>
                  <w:p w:rsidR="006067F4" w:rsidRPr="006067F4" w:rsidRDefault="009F597B" w:rsidP="009F597B">
                    <w:r w:rsidRPr="006067F4">
                      <w:t>+7</w:t>
                    </w:r>
                    <w:r w:rsidR="006067F4" w:rsidRPr="006067F4">
                      <w:t xml:space="preserve"> </w:t>
                    </w:r>
                    <w:r w:rsidRPr="006067F4">
                      <w:t>(843)</w:t>
                    </w:r>
                    <w:r w:rsidR="006067F4" w:rsidRPr="006067F4">
                      <w:t xml:space="preserve"> </w:t>
                    </w:r>
                    <w:r w:rsidRPr="006067F4">
                      <w:t>203-92-55</w:t>
                    </w:r>
                    <w:r w:rsidR="006067F4" w:rsidRPr="006067F4">
                      <w:t xml:space="preserve"> </w:t>
                    </w:r>
                    <w:r w:rsidRPr="006067F4">
                      <w:t>(доп.07) </w:t>
                    </w:r>
                    <w:r w:rsidR="006067F4" w:rsidRPr="006067F4">
                      <w:br/>
                    </w:r>
                    <w:hyperlink r:id="rId4" w:history="1">
                      <w:r w:rsidR="006067F4" w:rsidRPr="00A9150D">
                        <w:rPr>
                          <w:rStyle w:val="ab"/>
                        </w:rPr>
                        <w:t>zakaz@ibep.ru</w:t>
                      </w:r>
                    </w:hyperlink>
                    <w:r w:rsidR="006067F4">
                      <w:t xml:space="preserve"> </w:t>
                    </w:r>
                    <w:hyperlink r:id="rId5" w:history="1">
                      <w:r w:rsidR="006067F4" w:rsidRPr="00A9150D">
                        <w:rPr>
                          <w:rStyle w:val="ab"/>
                          <w:lang w:val="en-US"/>
                        </w:rPr>
                        <w:t>www.ibep.ru</w:t>
                      </w:r>
                    </w:hyperlink>
                    <w:r w:rsidR="006067F4">
                      <w:t xml:space="preserve"> </w:t>
                    </w:r>
                    <w:hyperlink r:id="rId6" w:history="1">
                      <w:r w:rsidR="006067F4" w:rsidRPr="00A9150D">
                        <w:rPr>
                          <w:rStyle w:val="ab"/>
                          <w:lang w:val="en-US"/>
                        </w:rPr>
                        <w:t>www.</w:t>
                      </w:r>
                      <w:r w:rsidR="006067F4" w:rsidRPr="00A9150D">
                        <w:rPr>
                          <w:rStyle w:val="ab"/>
                        </w:rPr>
                        <w:t>ибэп.рф</w:t>
                      </w:r>
                    </w:hyperlink>
                    <w:r w:rsidR="006067F4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2AABC57A" wp14:editId="1AC39591">
          <wp:simplePos x="0" y="0"/>
          <wp:positionH relativeFrom="column">
            <wp:posOffset>189230</wp:posOffset>
          </wp:positionH>
          <wp:positionV relativeFrom="paragraph">
            <wp:posOffset>185156</wp:posOffset>
          </wp:positionV>
          <wp:extent cx="387985" cy="334645"/>
          <wp:effectExtent l="0" t="0" r="0" b="825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387985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4D90A6" wp14:editId="26B31A41">
              <wp:simplePos x="0" y="0"/>
              <wp:positionH relativeFrom="column">
                <wp:posOffset>34290</wp:posOffset>
              </wp:positionH>
              <wp:positionV relativeFrom="paragraph">
                <wp:posOffset>50800</wp:posOffset>
              </wp:positionV>
              <wp:extent cx="6529705" cy="542290"/>
              <wp:effectExtent l="0" t="0" r="23495" b="10160"/>
              <wp:wrapNone/>
              <wp:docPr id="4" name="Скругленный 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9705" cy="54229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428744F" id="Скругленный прямоугольник 4" o:spid="_x0000_s1026" style="position:absolute;margin-left:2.7pt;margin-top:4pt;width:514.15pt;height:4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" fillcolor="white [3201]" strokecolor="#f79646 [3209]" strokeweight="2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03034F" wp14:editId="4EA2C36B">
              <wp:simplePos x="0" y="0"/>
              <wp:positionH relativeFrom="column">
                <wp:posOffset>655608</wp:posOffset>
              </wp:positionH>
              <wp:positionV relativeFrom="paragraph">
                <wp:posOffset>94280</wp:posOffset>
              </wp:positionV>
              <wp:extent cx="2829464" cy="500332"/>
              <wp:effectExtent l="0" t="0" r="0" b="0"/>
              <wp:wrapNone/>
              <wp:docPr id="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9464" cy="5003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597B" w:rsidRDefault="009F597B">
                          <w:r>
                            <w:t>ООО «Фирма Источник»</w:t>
                          </w:r>
                          <w:r>
                            <w:br/>
                            <w:t>г. Казань, ул. Сибирский тракт, д. 34, к. 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03034F" id="_x0000_s1028" type="#_x0000_t202" style="position:absolute;margin-left:51.6pt;margin-top:7.4pt;width:222.8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" filled="f" stroked="f">
              <v:textbox>
                <w:txbxContent>
                  <w:p w:rsidR="009F597B" w:rsidRDefault="009F597B">
                    <w:r>
                      <w:t>ООО «Фирма Источник»</w:t>
                    </w:r>
                    <w:r>
                      <w:br/>
                      <w:t>г. Казань, ул. Сибирский тракт, д. 34, к. 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599" w:rsidRDefault="00881599" w:rsidP="009F597B">
      <w:pPr>
        <w:spacing w:after="0" w:line="240" w:lineRule="auto"/>
      </w:pPr>
      <w:r>
        <w:separator/>
      </w:r>
    </w:p>
  </w:footnote>
  <w:footnote w:type="continuationSeparator" w:id="0">
    <w:p w:rsidR="00881599" w:rsidRDefault="00881599" w:rsidP="009F5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4E4D"/>
    <w:multiLevelType w:val="hybridMultilevel"/>
    <w:tmpl w:val="55AAD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7E"/>
    <w:rsid w:val="000B59C0"/>
    <w:rsid w:val="000B6784"/>
    <w:rsid w:val="001667A3"/>
    <w:rsid w:val="001767AD"/>
    <w:rsid w:val="00186BB6"/>
    <w:rsid w:val="001F7EC4"/>
    <w:rsid w:val="00203776"/>
    <w:rsid w:val="00223025"/>
    <w:rsid w:val="00226A52"/>
    <w:rsid w:val="002A31C0"/>
    <w:rsid w:val="002B230C"/>
    <w:rsid w:val="002C2220"/>
    <w:rsid w:val="002E517B"/>
    <w:rsid w:val="002F21C9"/>
    <w:rsid w:val="00331B5D"/>
    <w:rsid w:val="00351FE9"/>
    <w:rsid w:val="00383DB8"/>
    <w:rsid w:val="00420202"/>
    <w:rsid w:val="00435055"/>
    <w:rsid w:val="0046496F"/>
    <w:rsid w:val="00486113"/>
    <w:rsid w:val="005059DE"/>
    <w:rsid w:val="00524124"/>
    <w:rsid w:val="00530104"/>
    <w:rsid w:val="005905A1"/>
    <w:rsid w:val="005B2920"/>
    <w:rsid w:val="006067F4"/>
    <w:rsid w:val="006242CB"/>
    <w:rsid w:val="00687DE4"/>
    <w:rsid w:val="006E2B61"/>
    <w:rsid w:val="0072752E"/>
    <w:rsid w:val="00740CE3"/>
    <w:rsid w:val="00760BB6"/>
    <w:rsid w:val="00761CEC"/>
    <w:rsid w:val="00763CA8"/>
    <w:rsid w:val="00767939"/>
    <w:rsid w:val="00772A22"/>
    <w:rsid w:val="00782923"/>
    <w:rsid w:val="007B1944"/>
    <w:rsid w:val="007D5FAB"/>
    <w:rsid w:val="00823913"/>
    <w:rsid w:val="00855973"/>
    <w:rsid w:val="00870577"/>
    <w:rsid w:val="00881599"/>
    <w:rsid w:val="008B6114"/>
    <w:rsid w:val="008E3E03"/>
    <w:rsid w:val="008F3452"/>
    <w:rsid w:val="009222E9"/>
    <w:rsid w:val="009540F2"/>
    <w:rsid w:val="00963D67"/>
    <w:rsid w:val="009B0C79"/>
    <w:rsid w:val="009E323F"/>
    <w:rsid w:val="009F597B"/>
    <w:rsid w:val="009F7A47"/>
    <w:rsid w:val="00A3067E"/>
    <w:rsid w:val="00A83354"/>
    <w:rsid w:val="00AD33F1"/>
    <w:rsid w:val="00AD345E"/>
    <w:rsid w:val="00B12BF8"/>
    <w:rsid w:val="00C4490F"/>
    <w:rsid w:val="00C90BE8"/>
    <w:rsid w:val="00D50CD0"/>
    <w:rsid w:val="00DF42D3"/>
    <w:rsid w:val="00E2502E"/>
    <w:rsid w:val="00E84AC7"/>
    <w:rsid w:val="00E93B4D"/>
    <w:rsid w:val="00E95908"/>
    <w:rsid w:val="00ED0DBD"/>
    <w:rsid w:val="00ED217C"/>
    <w:rsid w:val="00EF1070"/>
    <w:rsid w:val="00EF4C23"/>
    <w:rsid w:val="00F9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341AD3-68D6-48D7-8AF8-8F97405F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6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6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5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597B"/>
  </w:style>
  <w:style w:type="paragraph" w:styleId="a9">
    <w:name w:val="footer"/>
    <w:basedOn w:val="a"/>
    <w:link w:val="aa"/>
    <w:uiPriority w:val="99"/>
    <w:unhideWhenUsed/>
    <w:rsid w:val="009F5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597B"/>
  </w:style>
  <w:style w:type="character" w:customStyle="1" w:styleId="apple-converted-space">
    <w:name w:val="apple-converted-space"/>
    <w:basedOn w:val="a0"/>
    <w:rsid w:val="009F597B"/>
  </w:style>
  <w:style w:type="character" w:styleId="ab">
    <w:name w:val="Hyperlink"/>
    <w:basedOn w:val="a0"/>
    <w:uiPriority w:val="99"/>
    <w:unhideWhenUsed/>
    <w:rsid w:val="00606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&#1080;&#1073;&#1101;&#1087;.&#1088;&#1092;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ibep.ru" TargetMode="External"/><Relationship Id="rId1" Type="http://schemas.openxmlformats.org/officeDocument/2006/relationships/hyperlink" Target="mailto:zakaz@ibep.ru" TargetMode="External"/><Relationship Id="rId6" Type="http://schemas.openxmlformats.org/officeDocument/2006/relationships/hyperlink" Target="http://www.&#1080;&#1073;&#1101;&#1087;.&#1088;&#1092;" TargetMode="External"/><Relationship Id="rId5" Type="http://schemas.openxmlformats.org/officeDocument/2006/relationships/hyperlink" Target="http://www.ibep.ru" TargetMode="External"/><Relationship Id="rId4" Type="http://schemas.openxmlformats.org/officeDocument/2006/relationships/hyperlink" Target="mailto:zakaz@ib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 Sharafutdinov</cp:lastModifiedBy>
  <cp:revision>2</cp:revision>
  <dcterms:created xsi:type="dcterms:W3CDTF">2021-04-22T12:05:00Z</dcterms:created>
  <dcterms:modified xsi:type="dcterms:W3CDTF">2021-04-22T12:05:00Z</dcterms:modified>
</cp:coreProperties>
</file>